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1DFE" w14:textId="32EFB0B5" w:rsidR="007A6B57" w:rsidRPr="0015609C" w:rsidRDefault="001B564C" w:rsidP="00060CBA">
      <w:pPr>
        <w:tabs>
          <w:tab w:val="left" w:pos="426"/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60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560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560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560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560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B2621" w:rsidRPr="001560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560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560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560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7DC51B2" w14:textId="38A6D779" w:rsidR="007A6B57" w:rsidRPr="00CF41E1" w:rsidRDefault="007A6B57" w:rsidP="007A6B5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F41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OFERTA</w:t>
      </w:r>
    </w:p>
    <w:p w14:paraId="7A36EAE2" w14:textId="77777777" w:rsidR="007A6B57" w:rsidRPr="0015609C" w:rsidRDefault="007A6B57" w:rsidP="007A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922" w:type="dxa"/>
        <w:tblLook w:val="04A0" w:firstRow="1" w:lastRow="0" w:firstColumn="1" w:lastColumn="0" w:noHBand="0" w:noVBand="1"/>
      </w:tblPr>
      <w:tblGrid>
        <w:gridCol w:w="2830"/>
        <w:gridCol w:w="2082"/>
        <w:gridCol w:w="597"/>
        <w:gridCol w:w="1134"/>
        <w:gridCol w:w="107"/>
        <w:gridCol w:w="790"/>
        <w:gridCol w:w="2382"/>
      </w:tblGrid>
      <w:tr w:rsidR="007A6B57" w:rsidRPr="0015609C" w14:paraId="1D186178" w14:textId="77777777" w:rsidTr="00FE6963">
        <w:trPr>
          <w:trHeight w:val="9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7DDDC69" w14:textId="77777777" w:rsidR="007A6B57" w:rsidRPr="0015609C" w:rsidRDefault="007A6B57" w:rsidP="007A6B57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5609C">
              <w:rPr>
                <w:rFonts w:ascii="Times New Roman" w:eastAsia="Arial Unicode MS" w:hAnsi="Times New Roman"/>
                <w:b/>
                <w:sz w:val="24"/>
                <w:szCs w:val="24"/>
              </w:rPr>
              <w:t>Zamawiający:</w:t>
            </w:r>
          </w:p>
        </w:tc>
        <w:tc>
          <w:tcPr>
            <w:tcW w:w="7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55D68D0" w14:textId="77777777" w:rsidR="007A6B57" w:rsidRPr="0015609C" w:rsidRDefault="007A6B57" w:rsidP="007A6B57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5609C">
              <w:rPr>
                <w:rFonts w:ascii="Times New Roman" w:eastAsia="Arial Unicode MS" w:hAnsi="Times New Roman"/>
                <w:b/>
                <w:sz w:val="24"/>
                <w:szCs w:val="24"/>
              </w:rPr>
              <w:t>Uniwersytet Śląski w Katowicach</w:t>
            </w:r>
          </w:p>
          <w:p w14:paraId="6B8A9DAB" w14:textId="77777777" w:rsidR="007A6B57" w:rsidRPr="0015609C" w:rsidRDefault="007A6B57" w:rsidP="007A6B57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5609C">
              <w:rPr>
                <w:rFonts w:ascii="Times New Roman" w:eastAsia="Arial Unicode MS" w:hAnsi="Times New Roman"/>
                <w:sz w:val="24"/>
                <w:szCs w:val="24"/>
              </w:rPr>
              <w:t>ul. Bankowa 12</w:t>
            </w:r>
          </w:p>
          <w:p w14:paraId="3FCFAC79" w14:textId="77777777" w:rsidR="007A6B57" w:rsidRPr="0015609C" w:rsidRDefault="007A6B57" w:rsidP="007A6B57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15609C">
              <w:rPr>
                <w:rFonts w:ascii="Times New Roman" w:eastAsia="Arial Unicode MS" w:hAnsi="Times New Roman"/>
                <w:sz w:val="24"/>
                <w:szCs w:val="24"/>
              </w:rPr>
              <w:t>40-007 Katowice</w:t>
            </w:r>
          </w:p>
        </w:tc>
      </w:tr>
      <w:tr w:rsidR="007A6B57" w:rsidRPr="0015609C" w14:paraId="7B8D9628" w14:textId="77777777" w:rsidTr="00FE6963">
        <w:trPr>
          <w:trHeight w:val="139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B600552" w14:textId="426ABD4B" w:rsidR="007A6B57" w:rsidRPr="0015609C" w:rsidRDefault="007A6B57" w:rsidP="006B00B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609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Nazwa (firma) / imię </w:t>
            </w:r>
            <w:r w:rsidRPr="0015609C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 xml:space="preserve">i nazwisko Wykonawcy / Wykonawców wspólnie ubiegających się </w:t>
            </w:r>
            <w:r w:rsidRPr="0015609C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o zamówienie:</w:t>
            </w:r>
          </w:p>
        </w:tc>
        <w:tc>
          <w:tcPr>
            <w:tcW w:w="7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F4A1" w14:textId="77777777" w:rsidR="007A6B57" w:rsidRPr="0015609C" w:rsidRDefault="007A6B57" w:rsidP="007A6B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A6B57" w:rsidRPr="0015609C" w14:paraId="69F12AF2" w14:textId="77777777" w:rsidTr="00FE6963">
        <w:trPr>
          <w:trHeight w:val="692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1C67C4A" w14:textId="77777777" w:rsidR="007A6B57" w:rsidRPr="0015609C" w:rsidRDefault="007A6B57" w:rsidP="007A6B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609C">
              <w:rPr>
                <w:rFonts w:ascii="Times New Roman" w:eastAsia="Times New Roman" w:hAnsi="Times New Roman"/>
                <w:b/>
                <w:sz w:val="24"/>
                <w:szCs w:val="24"/>
              </w:rPr>
              <w:t>Adres Wykonawcy: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69ACAD2" w14:textId="77777777" w:rsidR="007A6B57" w:rsidRPr="0015609C" w:rsidRDefault="007A6B57" w:rsidP="007A6B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609C">
              <w:rPr>
                <w:rFonts w:ascii="Times New Roman" w:eastAsia="Times New Roman" w:hAnsi="Times New Roman"/>
                <w:b/>
                <w:sz w:val="24"/>
                <w:szCs w:val="24"/>
              </w:rPr>
              <w:t>Ulica, nr domu / nr lokalu:</w:t>
            </w:r>
          </w:p>
        </w:tc>
        <w:tc>
          <w:tcPr>
            <w:tcW w:w="5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AD03" w14:textId="77777777" w:rsidR="007A6B57" w:rsidRPr="0015609C" w:rsidRDefault="007A6B57" w:rsidP="007A6B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A6B57" w:rsidRPr="0015609C" w14:paraId="6BE80621" w14:textId="77777777" w:rsidTr="00FE6963">
        <w:trPr>
          <w:trHeight w:val="834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409849E" w14:textId="77777777" w:rsidR="007A6B57" w:rsidRPr="0015609C" w:rsidRDefault="007A6B57" w:rsidP="007A6B5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C318128" w14:textId="77777777" w:rsidR="007A6B57" w:rsidRPr="0015609C" w:rsidRDefault="007A6B57" w:rsidP="007A6B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609C">
              <w:rPr>
                <w:rFonts w:ascii="Times New Roman" w:eastAsia="Times New Roman" w:hAnsi="Times New Roman"/>
                <w:b/>
                <w:sz w:val="24"/>
                <w:szCs w:val="24"/>
              </w:rPr>
              <w:t>Miejscowość i kod pocztowy:</w:t>
            </w:r>
          </w:p>
        </w:tc>
        <w:tc>
          <w:tcPr>
            <w:tcW w:w="5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BA9D" w14:textId="77777777" w:rsidR="007A6B57" w:rsidRPr="0015609C" w:rsidRDefault="007A6B57" w:rsidP="007A6B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A6B57" w:rsidRPr="0015609C" w14:paraId="6FA57F2F" w14:textId="77777777" w:rsidTr="00FE6963">
        <w:trPr>
          <w:trHeight w:val="42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F400BCF" w14:textId="77777777" w:rsidR="007A6B57" w:rsidRPr="0015609C" w:rsidRDefault="007A6B57" w:rsidP="007A6B5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711ECBA" w14:textId="77777777" w:rsidR="007A6B57" w:rsidRPr="0015609C" w:rsidRDefault="007A6B57" w:rsidP="007A6B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609C">
              <w:rPr>
                <w:rFonts w:ascii="Times New Roman" w:eastAsia="Times New Roman" w:hAnsi="Times New Roman"/>
                <w:b/>
                <w:sz w:val="24"/>
                <w:szCs w:val="24"/>
              </w:rPr>
              <w:t>Województwo: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5DF5" w14:textId="77777777" w:rsidR="007A6B57" w:rsidRPr="0015609C" w:rsidRDefault="007A6B57" w:rsidP="007A6B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D28574B" w14:textId="77777777" w:rsidR="007A6B57" w:rsidRPr="0015609C" w:rsidRDefault="007A6B57" w:rsidP="007A6B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609C">
              <w:rPr>
                <w:rFonts w:ascii="Times New Roman" w:eastAsia="Times New Roman" w:hAnsi="Times New Roman"/>
                <w:b/>
                <w:sz w:val="24"/>
                <w:szCs w:val="24"/>
              </w:rPr>
              <w:t>Kraj: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C98A" w14:textId="77777777" w:rsidR="007A6B57" w:rsidRPr="0015609C" w:rsidRDefault="007A6B57" w:rsidP="007A6B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A6B57" w:rsidRPr="0015609C" w14:paraId="547CEAC8" w14:textId="77777777" w:rsidTr="00FE6963">
        <w:trPr>
          <w:trHeight w:val="4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B0D15ED" w14:textId="77777777" w:rsidR="007A6B57" w:rsidRPr="0015609C" w:rsidRDefault="007A6B57" w:rsidP="007A6B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609C">
              <w:rPr>
                <w:rFonts w:ascii="Times New Roman" w:eastAsia="Times New Roman" w:hAnsi="Times New Roman"/>
                <w:b/>
                <w:sz w:val="24"/>
                <w:szCs w:val="24"/>
              </w:rPr>
              <w:t>NIP: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F5A6" w14:textId="77777777" w:rsidR="007A6B57" w:rsidRPr="0015609C" w:rsidRDefault="007A6B57" w:rsidP="007A6B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8F29EE5" w14:textId="77777777" w:rsidR="007A6B57" w:rsidRPr="0015609C" w:rsidRDefault="007A6B57" w:rsidP="007A6B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609C">
              <w:rPr>
                <w:rFonts w:ascii="Times New Roman" w:eastAsia="Times New Roman" w:hAnsi="Times New Roman"/>
                <w:b/>
                <w:sz w:val="24"/>
                <w:szCs w:val="24"/>
              </w:rPr>
              <w:t>REGON: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9CDE" w14:textId="77777777" w:rsidR="007A6B57" w:rsidRPr="0015609C" w:rsidRDefault="007A6B57" w:rsidP="007A6B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A6B57" w:rsidRPr="0015609C" w14:paraId="67034F07" w14:textId="77777777" w:rsidTr="00FE6963">
        <w:trPr>
          <w:trHeight w:val="8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747D77E" w14:textId="77777777" w:rsidR="007A6B57" w:rsidRPr="0015609C" w:rsidRDefault="007A6B57" w:rsidP="006B00B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609C">
              <w:rPr>
                <w:rFonts w:ascii="Times New Roman" w:eastAsia="Times New Roman" w:hAnsi="Times New Roman"/>
                <w:b/>
                <w:sz w:val="24"/>
                <w:szCs w:val="24"/>
              </w:rPr>
              <w:t>Wysokość kapitału zakładowego:</w:t>
            </w:r>
          </w:p>
          <w:p w14:paraId="7A22D8A2" w14:textId="77777777" w:rsidR="007A6B57" w:rsidRPr="0015609C" w:rsidRDefault="007A6B57" w:rsidP="006B00BD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5609C">
              <w:rPr>
                <w:rFonts w:ascii="Times New Roman" w:eastAsia="Times New Roman" w:hAnsi="Times New Roman"/>
                <w:i/>
                <w:sz w:val="24"/>
                <w:szCs w:val="24"/>
              </w:rPr>
              <w:t>(dot. Sp. z o.o.)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B338" w14:textId="77777777" w:rsidR="007A6B57" w:rsidRPr="0015609C" w:rsidRDefault="007A6B57" w:rsidP="007A6B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5312244" w14:textId="77777777" w:rsidR="007A6B57" w:rsidRPr="0015609C" w:rsidRDefault="007A6B57" w:rsidP="006B00B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609C">
              <w:rPr>
                <w:rFonts w:ascii="Times New Roman" w:eastAsia="Times New Roman" w:hAnsi="Times New Roman"/>
                <w:b/>
                <w:sz w:val="24"/>
                <w:szCs w:val="24"/>
              </w:rPr>
              <w:t>Wysokość kapitału wpłaconego:</w:t>
            </w:r>
          </w:p>
          <w:p w14:paraId="08FC6A04" w14:textId="77777777" w:rsidR="007A6B57" w:rsidRPr="0015609C" w:rsidRDefault="007A6B57" w:rsidP="006B00B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609C">
              <w:rPr>
                <w:rFonts w:ascii="Times New Roman" w:eastAsia="Times New Roman" w:hAnsi="Times New Roman"/>
                <w:i/>
                <w:sz w:val="24"/>
                <w:szCs w:val="24"/>
              </w:rPr>
              <w:t>(dot. S.A.)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D0BA" w14:textId="77777777" w:rsidR="007A6B57" w:rsidRPr="0015609C" w:rsidRDefault="007A6B57" w:rsidP="007A6B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A6B57" w:rsidRPr="0015609C" w14:paraId="69A3A131" w14:textId="77777777" w:rsidTr="00FE6963">
        <w:trPr>
          <w:trHeight w:val="4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593BB1D" w14:textId="77777777" w:rsidR="007A6B57" w:rsidRPr="0015609C" w:rsidRDefault="007A6B57" w:rsidP="006B00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09C">
              <w:rPr>
                <w:rFonts w:ascii="Times New Roman" w:eastAsia="Times New Roman" w:hAnsi="Times New Roman"/>
                <w:b/>
                <w:sz w:val="24"/>
                <w:szCs w:val="24"/>
              </w:rPr>
              <w:t>Adres do korespondencji</w:t>
            </w:r>
            <w:r w:rsidRPr="0015609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4F7E31DC" w14:textId="77777777" w:rsidR="007A6B57" w:rsidRPr="0015609C" w:rsidRDefault="007A6B57" w:rsidP="006B00BD">
            <w:pPr>
              <w:rPr>
                <w:rFonts w:ascii="Times New Roman" w:eastAsia="Times New Roman" w:hAnsi="Times New Roman"/>
                <w:b/>
                <w:i/>
                <w:sz w:val="16"/>
                <w:szCs w:val="16"/>
              </w:rPr>
            </w:pPr>
            <w:r w:rsidRPr="0015609C">
              <w:rPr>
                <w:rFonts w:ascii="Times New Roman" w:eastAsia="Times New Roman" w:hAnsi="Times New Roman"/>
                <w:i/>
                <w:sz w:val="16"/>
                <w:szCs w:val="16"/>
              </w:rPr>
              <w:t>(jeżeli jest inny niż podany powyżej)</w:t>
            </w:r>
          </w:p>
        </w:tc>
        <w:tc>
          <w:tcPr>
            <w:tcW w:w="7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9519" w14:textId="77777777" w:rsidR="007A6B57" w:rsidRPr="0015609C" w:rsidRDefault="007A6B57" w:rsidP="007A6B5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A6B57" w:rsidRPr="0015609C" w14:paraId="5D0E255D" w14:textId="77777777" w:rsidTr="00FE6963">
        <w:trPr>
          <w:trHeight w:val="508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56BCF15" w14:textId="77777777" w:rsidR="007A6B57" w:rsidRPr="0015609C" w:rsidRDefault="007A6B57" w:rsidP="006B00B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609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Osoba upoważniona do kontaktu </w:t>
            </w:r>
            <w:r w:rsidRPr="0015609C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z Zamawiającym:</w:t>
            </w:r>
          </w:p>
        </w:tc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4340" w14:textId="77777777" w:rsidR="007A6B57" w:rsidRPr="0015609C" w:rsidRDefault="007A6B57" w:rsidP="007A6B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CC4DA4C" w14:textId="77777777" w:rsidR="007A6B57" w:rsidRPr="0015609C" w:rsidRDefault="007A6B57" w:rsidP="007A6B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609C">
              <w:rPr>
                <w:rFonts w:ascii="Times New Roman" w:eastAsia="Times New Roman" w:hAnsi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6C9B" w14:textId="77777777" w:rsidR="007A6B57" w:rsidRPr="0015609C" w:rsidRDefault="007A6B57" w:rsidP="007A6B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A6B57" w:rsidRPr="0015609C" w14:paraId="2DA6F0E5" w14:textId="77777777" w:rsidTr="00FE6963">
        <w:trPr>
          <w:trHeight w:val="552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2BC3D53" w14:textId="77777777" w:rsidR="007A6B57" w:rsidRPr="0015609C" w:rsidRDefault="007A6B57" w:rsidP="007A6B5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5925" w14:textId="77777777" w:rsidR="007A6B57" w:rsidRPr="0015609C" w:rsidRDefault="007A6B57" w:rsidP="007A6B5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22D9890" w14:textId="77777777" w:rsidR="007A6B57" w:rsidRPr="0015609C" w:rsidRDefault="007A6B57" w:rsidP="007A6B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609C">
              <w:rPr>
                <w:rFonts w:ascii="Times New Roman" w:eastAsia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BF05" w14:textId="77777777" w:rsidR="007A6B57" w:rsidRPr="0015609C" w:rsidRDefault="007A6B57" w:rsidP="007A6B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78743F01" w14:textId="77777777" w:rsidR="007A6B57" w:rsidRPr="0015609C" w:rsidRDefault="007A6B57" w:rsidP="007A6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A203F3" w14:textId="77777777" w:rsidR="006C4090" w:rsidRPr="0015609C" w:rsidRDefault="006C4090" w:rsidP="00393FE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AC16EC" w14:textId="780FD9AF" w:rsidR="007A6B57" w:rsidRPr="0015609C" w:rsidRDefault="007A6B57" w:rsidP="0015609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 na publiczne ogłoszenie o zamówieniu w postępowaniu nr </w:t>
      </w:r>
      <w:r w:rsidR="00A15A63" w:rsidRPr="001560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2726A1" w:rsidRPr="001560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84147</w:t>
      </w:r>
      <w:r w:rsidR="00427751" w:rsidRPr="001560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2726A1" w:rsidRPr="001560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15609C" w:rsidRPr="00156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609C">
        <w:rPr>
          <w:rFonts w:ascii="Times New Roman" w:eastAsia="Times New Roman" w:hAnsi="Times New Roman" w:cs="Times New Roman"/>
          <w:sz w:val="24"/>
          <w:szCs w:val="24"/>
          <w:lang w:eastAsia="x-none"/>
        </w:rPr>
        <w:t>prowadzonego z wyłączeniem przepisów ustawy – Prawo zamówień publicznych p.n.:</w:t>
      </w:r>
    </w:p>
    <w:p w14:paraId="29AC1849" w14:textId="77777777" w:rsidR="0015609C" w:rsidRPr="0015609C" w:rsidRDefault="0015609C" w:rsidP="001560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F85C66" w14:textId="131F0FC1" w:rsidR="006C4090" w:rsidRPr="0015609C" w:rsidRDefault="006B5FF1" w:rsidP="001560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609C">
        <w:rPr>
          <w:rFonts w:ascii="Times New Roman" w:eastAsia="Times New Roman" w:hAnsi="Times New Roman" w:cs="Times New Roman"/>
          <w:b/>
          <w:sz w:val="24"/>
          <w:szCs w:val="24"/>
        </w:rPr>
        <w:t>Świadczenie usług postprodukcyjnych prac dydaktycznych oraz etiud praktycznych studentów Szkoły Filmowej Uniwersytetu Śląskiego w Katowicach</w:t>
      </w:r>
    </w:p>
    <w:p w14:paraId="26391020" w14:textId="77777777" w:rsidR="0015609C" w:rsidRPr="0015609C" w:rsidRDefault="0015609C" w:rsidP="00156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AC7BE5" w14:textId="4A2C72B3" w:rsidR="007A6B57" w:rsidRPr="0015609C" w:rsidRDefault="007A6B57" w:rsidP="00156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09C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następującą ofert</w:t>
      </w:r>
      <w:r w:rsidR="006B5FF1" w:rsidRPr="0015609C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15609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80F56DF" w14:textId="77777777" w:rsidR="00427751" w:rsidRPr="0015609C" w:rsidRDefault="00427751" w:rsidP="007A6B57">
      <w:pPr>
        <w:spacing w:beforeLines="40" w:before="96" w:afterLines="40" w:after="96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CD8106" w14:textId="77777777" w:rsidR="007A6B57" w:rsidRPr="0015609C" w:rsidRDefault="007A6B57" w:rsidP="007A6B57">
      <w:pPr>
        <w:spacing w:beforeLines="40" w:before="96" w:afterLines="40" w:after="96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realizację przedmiotu zamówienia zgodnie z warunkami i na zasadach zawartych </w:t>
      </w:r>
      <w:r w:rsidRPr="001560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opisie przedmiotu zamówienia oraz we wzorze umowy za łącznym wynagrodzeniem:</w:t>
      </w:r>
    </w:p>
    <w:p w14:paraId="1BDB9E38" w14:textId="77777777" w:rsidR="009B6BE8" w:rsidRPr="0015609C" w:rsidRDefault="009B6BE8" w:rsidP="00393FE2">
      <w:pPr>
        <w:spacing w:beforeLines="40" w:before="96" w:afterLines="40" w:after="96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6C4090" w:rsidRPr="0015609C" w14:paraId="3FF9F8AF" w14:textId="77777777" w:rsidTr="00FE6963">
        <w:trPr>
          <w:trHeight w:val="1440"/>
        </w:trPr>
        <w:tc>
          <w:tcPr>
            <w:tcW w:w="8930" w:type="dxa"/>
            <w:shd w:val="clear" w:color="auto" w:fill="E5DFEC" w:themeFill="accent4" w:themeFillTint="33"/>
          </w:tcPr>
          <w:p w14:paraId="7C51250C" w14:textId="1F6B1B5C" w:rsidR="006C4090" w:rsidRPr="0015609C" w:rsidRDefault="006C4090" w:rsidP="00671796">
            <w:pPr>
              <w:spacing w:beforeLines="40" w:before="96" w:afterLines="40" w:after="96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09C">
              <w:rPr>
                <w:rFonts w:ascii="Times New Roman" w:hAnsi="Times New Roman"/>
                <w:b/>
                <w:sz w:val="24"/>
                <w:szCs w:val="24"/>
              </w:rPr>
              <w:t>cena oferty brutto (z VAT):</w:t>
            </w:r>
          </w:p>
          <w:p w14:paraId="500737F1" w14:textId="2F9A4349" w:rsidR="006C4090" w:rsidRPr="0015609C" w:rsidRDefault="006C4090" w:rsidP="00671796">
            <w:pPr>
              <w:spacing w:beforeLines="40" w:before="96" w:afterLines="40" w:after="96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09C">
              <w:rPr>
                <w:rFonts w:ascii="Times New Roman" w:hAnsi="Times New Roman"/>
                <w:sz w:val="16"/>
                <w:szCs w:val="16"/>
              </w:rPr>
              <w:t>…………………………………..…….………</w:t>
            </w:r>
            <w:r w:rsidR="00CE404F" w:rsidRPr="0015609C">
              <w:rPr>
                <w:rFonts w:ascii="Times New Roman" w:hAnsi="Times New Roman"/>
                <w:sz w:val="16"/>
                <w:szCs w:val="16"/>
              </w:rPr>
              <w:t>………</w:t>
            </w:r>
            <w:r w:rsidR="00427751" w:rsidRPr="0015609C">
              <w:rPr>
                <w:rFonts w:ascii="Times New Roman" w:hAnsi="Times New Roman"/>
                <w:sz w:val="16"/>
                <w:szCs w:val="16"/>
              </w:rPr>
              <w:t>………………………………………</w:t>
            </w:r>
            <w:r w:rsidR="00CE404F" w:rsidRPr="0015609C">
              <w:rPr>
                <w:rFonts w:ascii="Times New Roman" w:hAnsi="Times New Roman"/>
                <w:sz w:val="16"/>
                <w:szCs w:val="16"/>
              </w:rPr>
              <w:t>…………………...</w:t>
            </w:r>
            <w:r w:rsidR="00CE404F" w:rsidRPr="001560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5609C">
              <w:rPr>
                <w:rFonts w:ascii="Times New Roman" w:hAnsi="Times New Roman"/>
                <w:sz w:val="24"/>
                <w:szCs w:val="24"/>
              </w:rPr>
              <w:t>PLN</w:t>
            </w:r>
            <w:r w:rsidRPr="0015609C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</w:tr>
    </w:tbl>
    <w:p w14:paraId="3C7C1CCD" w14:textId="77777777" w:rsidR="006B00BD" w:rsidRDefault="006B00BD" w:rsidP="00393FE2">
      <w:pPr>
        <w:spacing w:beforeLines="40" w:before="96" w:afterLines="40" w:after="96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BE7035" w14:textId="2C791735" w:rsidR="006C4090" w:rsidRPr="0015609C" w:rsidRDefault="006C4090" w:rsidP="00393FE2">
      <w:pPr>
        <w:spacing w:beforeLines="40" w:before="96" w:afterLines="40" w:after="96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15609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Cena oferty słownie:</w:t>
      </w:r>
      <w:r w:rsidRPr="0015609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………………………………</w:t>
      </w:r>
      <w:r w:rsidR="001B564C" w:rsidRPr="0015609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……………</w:t>
      </w:r>
      <w:r w:rsidRPr="0015609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..…………………..…………………</w:t>
      </w:r>
      <w:r w:rsidRPr="0015609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/100 </w:t>
      </w:r>
    </w:p>
    <w:p w14:paraId="68E368A9" w14:textId="1D6F1AF7" w:rsidR="00393FE2" w:rsidRPr="0015609C" w:rsidRDefault="00393FE2" w:rsidP="00393FE2">
      <w:pPr>
        <w:spacing w:beforeLines="40" w:before="96" w:afterLines="40" w:after="96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15609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Rodzaj</w:t>
      </w:r>
      <w:r w:rsidR="0032493E" w:rsidRPr="0015609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15609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dokumentu, na podstawie którego zostanie zrealizowana płatność:  </w:t>
      </w:r>
      <w:r w:rsidR="0032493E" w:rsidRPr="0015609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(</w:t>
      </w:r>
      <w:r w:rsidR="006B5FF1" w:rsidRPr="0015609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rachunek/faktura</w:t>
      </w:r>
      <w:r w:rsidR="0032493E" w:rsidRPr="0015609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)</w:t>
      </w:r>
      <w:r w:rsidR="006B5FF1" w:rsidRPr="0015609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:</w:t>
      </w:r>
      <w:r w:rsidR="001B564C" w:rsidRPr="0015609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6B5FF1" w:rsidRPr="0015609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………</w:t>
      </w:r>
      <w:r w:rsidR="001B564C" w:rsidRPr="0015609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………………………………………………………………….</w:t>
      </w:r>
      <w:r w:rsidR="006B5FF1" w:rsidRPr="0015609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……………….</w:t>
      </w:r>
    </w:p>
    <w:p w14:paraId="753AE346" w14:textId="77777777" w:rsidR="006B00BD" w:rsidRDefault="006B00BD" w:rsidP="00F72F9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798F299C" w14:textId="0069C86E" w:rsidR="00393FE2" w:rsidRPr="0015609C" w:rsidRDefault="00393FE2" w:rsidP="00F72F9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560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Wyżej podana cena stanowi cenę w rozumieniu art. 3 ust. 1 pkt 1 i ust. 2 ustawy z dnia 9 maja 2014 r. o informowaniu o cenach towarów i usług (</w:t>
      </w:r>
      <w:r w:rsidR="006B5FF1" w:rsidRPr="001560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Dz. U. z 2023 r. poz. 168</w:t>
      </w:r>
      <w:r w:rsidRPr="001560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), a więc wartość wyrażoną w jednostkach pieniężnych, którą kupujący jest obowiązany zapłacić przedsiębiorcy za towar lub usługę. Zgodnie z przepisem art. 3 ust. 2 ustawy o informowaniu o 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4E1ACCEC" w14:textId="77777777" w:rsidR="006B00BD" w:rsidRDefault="006B00BD" w:rsidP="00F72F9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19066078" w14:textId="6F2DE0ED" w:rsidR="00393FE2" w:rsidRPr="0015609C" w:rsidRDefault="00393FE2" w:rsidP="00F72F9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560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Oświadczamy, iż zaoferowana cena zawiera wszelkie koszty poniesione w celu należytego </w:t>
      </w:r>
      <w:r w:rsidR="00CE404F" w:rsidRPr="001560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E404F" w:rsidRPr="001560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1560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i pełnego wykonania zamówienia, zgodnie z wymaganiami opisanymi w </w:t>
      </w:r>
      <w:r w:rsidRPr="007934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załączniku </w:t>
      </w:r>
      <w:r w:rsidR="00060CBA" w:rsidRPr="007934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</w:r>
      <w:r w:rsidRPr="007934B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nr 1</w:t>
      </w:r>
      <w:r w:rsidRPr="001560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060CBA" w:rsidRPr="001560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560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 w szczególności zawiera koszty sprzętu, materiałów </w:t>
      </w:r>
      <w:r w:rsidR="00CA449E" w:rsidRPr="001560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oraz</w:t>
      </w:r>
      <w:r w:rsidRPr="001560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środków używanych </w:t>
      </w:r>
      <w:r w:rsidR="00060CBA" w:rsidRPr="001560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1560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do wykonania niniejszego zamówienia, </w:t>
      </w:r>
      <w:r w:rsidR="00F26D94" w:rsidRPr="001560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koszty związane z dysponowaniem salą kinową na potrzeby realizacji niniejszego zamówienia, ewentualne koszty zwi</w:t>
      </w:r>
      <w:r w:rsidR="006B5FF1" w:rsidRPr="001560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ązan</w:t>
      </w:r>
      <w:r w:rsidR="00F26D94" w:rsidRPr="001560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e z dysponowaniem pomieszczeniem dla potrzeb dodatkowych prac </w:t>
      </w:r>
      <w:r w:rsidR="00CA449E" w:rsidRPr="001560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postprodukcyjnych</w:t>
      </w:r>
      <w:r w:rsidR="00F26D94" w:rsidRPr="001560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CA449E" w:rsidRPr="001560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560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wynagrodzenie pracowników wraz z pochodnymi, a także koszty ogólne, w tym: wszelkie podatki, opłaty </w:t>
      </w:r>
      <w:r w:rsidR="00CE404F" w:rsidRPr="001560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1560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 elementy ryzyka związane z realizacją zamówienia,  zysk Wykonawcy oraz podatek VAT</w:t>
      </w:r>
      <w:r w:rsidR="006B5FF1" w:rsidRPr="001560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E404F" w:rsidRPr="001560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6B5FF1" w:rsidRPr="001560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wysokości zgodnej z obowiązującymi przepisami.</w:t>
      </w:r>
      <w:r w:rsidRPr="001560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</w:t>
      </w:r>
    </w:p>
    <w:p w14:paraId="24AF8901" w14:textId="4FE2FE7A" w:rsidR="00393FE2" w:rsidRPr="0015609C" w:rsidRDefault="00393FE2" w:rsidP="00F72F9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15609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</w:t>
      </w:r>
    </w:p>
    <w:p w14:paraId="782F48D3" w14:textId="52C92CA7" w:rsidR="00CE404F" w:rsidRPr="0015609C" w:rsidRDefault="00393FE2" w:rsidP="00F72F9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560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podatku;</w:t>
      </w:r>
      <w:r w:rsidR="0004411F" w:rsidRPr="0015609C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……</w:t>
      </w:r>
      <w:r w:rsidR="00CE404F" w:rsidRPr="0015609C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…………………..</w:t>
      </w:r>
      <w:r w:rsidR="0004411F" w:rsidRPr="0015609C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………</w:t>
      </w:r>
      <w:r w:rsidR="00CE404F" w:rsidRPr="0015609C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…</w:t>
      </w:r>
      <w:r w:rsidR="0004411F" w:rsidRPr="0015609C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….</w:t>
      </w:r>
      <w:r w:rsidRPr="0015609C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</w:t>
      </w:r>
      <w:r w:rsidRPr="001560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(uzupełnić wskazane informacje, jeżeli dotyczy)</w:t>
      </w:r>
      <w:r w:rsidR="00B154EB" w:rsidRPr="001560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0BC4B244" w14:textId="77777777" w:rsidR="00DB72F8" w:rsidRPr="0015609C" w:rsidRDefault="00DB72F8" w:rsidP="00CE404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C12B4A" w14:textId="77777777" w:rsidR="0015609C" w:rsidRPr="0015609C" w:rsidRDefault="0015609C" w:rsidP="00CE404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9270FB" w14:textId="3B024037" w:rsidR="00B154EB" w:rsidRPr="0015609C" w:rsidRDefault="009B6BE8" w:rsidP="00CE404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609C">
        <w:rPr>
          <w:rFonts w:ascii="Times New Roman" w:eastAsia="Calibri" w:hAnsi="Times New Roman" w:cs="Times New Roman"/>
          <w:b/>
          <w:sz w:val="24"/>
          <w:szCs w:val="24"/>
        </w:rPr>
        <w:t xml:space="preserve">Oferujemy realizację przedmiotu zamówienia za ww. cenę zgodnie z poniższym zestawieniem (cennik usług) </w:t>
      </w:r>
      <w:r w:rsidR="00DD585F" w:rsidRPr="0015609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16C87FA3" w14:textId="77777777" w:rsidR="008E3455" w:rsidRPr="0015609C" w:rsidRDefault="008E3455" w:rsidP="00CE404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943595" w14:textId="69656608" w:rsidR="009B6BE8" w:rsidRPr="0015609C" w:rsidRDefault="009B6BE8" w:rsidP="009B6BE8">
      <w:pPr>
        <w:pStyle w:val="Akapitzlist"/>
        <w:tabs>
          <w:tab w:val="left" w:pos="0"/>
          <w:tab w:val="left" w:pos="284"/>
        </w:tabs>
        <w:ind w:left="284"/>
        <w:rPr>
          <w:rFonts w:eastAsia="Calibri"/>
          <w:b/>
          <w:color w:val="0070C0"/>
          <w:lang w:eastAsia="en-US"/>
        </w:rPr>
      </w:pPr>
    </w:p>
    <w:p w14:paraId="0691C313" w14:textId="77777777" w:rsidR="0015609C" w:rsidRPr="00EF5D7D" w:rsidRDefault="0015609C" w:rsidP="00EF5D7D">
      <w:pPr>
        <w:tabs>
          <w:tab w:val="left" w:pos="0"/>
          <w:tab w:val="left" w:pos="284"/>
        </w:tabs>
        <w:rPr>
          <w:rFonts w:eastAsia="Calibri"/>
          <w:b/>
          <w:color w:val="0070C0"/>
        </w:rPr>
      </w:pPr>
    </w:p>
    <w:tbl>
      <w:tblPr>
        <w:tblpPr w:leftFromText="141" w:rightFromText="141" w:vertAnchor="text" w:tblpXSpec="center" w:tblpY="1"/>
        <w:tblOverlap w:val="never"/>
        <w:tblW w:w="98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266"/>
        <w:gridCol w:w="1129"/>
        <w:gridCol w:w="1275"/>
        <w:gridCol w:w="1276"/>
        <w:gridCol w:w="1070"/>
        <w:gridCol w:w="1257"/>
      </w:tblGrid>
      <w:tr w:rsidR="009B6BE8" w:rsidRPr="0015609C" w14:paraId="28FD003B" w14:textId="77777777" w:rsidTr="00CF41E1">
        <w:trPr>
          <w:trHeight w:hRule="exact" w:val="8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ouble" w:sz="4" w:space="0" w:color="8064A2" w:themeColor="accent4"/>
              <w:right w:val="single" w:sz="4" w:space="0" w:color="auto"/>
            </w:tcBorders>
            <w:shd w:val="clear" w:color="auto" w:fill="E5DFEC" w:themeFill="accent4" w:themeFillTint="33"/>
          </w:tcPr>
          <w:p w14:paraId="28D85532" w14:textId="3030B3E9" w:rsidR="009B6BE8" w:rsidRPr="0015609C" w:rsidRDefault="009B6BE8" w:rsidP="008E34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bookmarkStart w:id="0" w:name="_Hlk158069148"/>
            <w:r w:rsidRPr="0015609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</w:t>
            </w:r>
            <w:r w:rsidR="00CF41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  <w:r w:rsidRPr="0015609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double" w:sz="4" w:space="0" w:color="8064A2" w:themeColor="accent4"/>
              <w:right w:val="single" w:sz="4" w:space="0" w:color="auto"/>
            </w:tcBorders>
            <w:shd w:val="clear" w:color="auto" w:fill="E5DFEC" w:themeFill="accent4" w:themeFillTint="33"/>
          </w:tcPr>
          <w:p w14:paraId="0E491E42" w14:textId="00A07520" w:rsidR="009B6BE8" w:rsidRPr="0015609C" w:rsidRDefault="009B6BE8" w:rsidP="009C765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5609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4" w:space="0" w:color="8064A2" w:themeColor="accent4"/>
              <w:right w:val="single" w:sz="4" w:space="0" w:color="auto"/>
            </w:tcBorders>
            <w:shd w:val="clear" w:color="auto" w:fill="E5DFEC" w:themeFill="accent4" w:themeFillTint="33"/>
          </w:tcPr>
          <w:p w14:paraId="261A7B35" w14:textId="77777777" w:rsidR="009B6BE8" w:rsidRPr="0015609C" w:rsidRDefault="009B6BE8" w:rsidP="009C765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5609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8064A2" w:themeColor="accent4"/>
              <w:right w:val="single" w:sz="4" w:space="0" w:color="auto"/>
            </w:tcBorders>
            <w:shd w:val="clear" w:color="auto" w:fill="E5DFEC" w:themeFill="accent4" w:themeFillTint="33"/>
          </w:tcPr>
          <w:p w14:paraId="60F560B1" w14:textId="7D9B8286" w:rsidR="009B6BE8" w:rsidRPr="0015609C" w:rsidRDefault="009B6BE8" w:rsidP="009C765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5609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jednostkowa netto</w:t>
            </w:r>
            <w:r w:rsidR="009C76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9C765D" w:rsidRPr="009C765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8064A2" w:themeColor="accent4"/>
              <w:right w:val="single" w:sz="4" w:space="0" w:color="auto"/>
            </w:tcBorders>
            <w:shd w:val="clear" w:color="auto" w:fill="E5DFEC" w:themeFill="accent4" w:themeFillTint="33"/>
          </w:tcPr>
          <w:p w14:paraId="3A5EE8C9" w14:textId="3651F13D" w:rsidR="009B6BE8" w:rsidRPr="0015609C" w:rsidRDefault="009B6BE8" w:rsidP="009C765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5609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jednostkowa brutto</w:t>
            </w:r>
            <w:r w:rsidR="009C76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9C765D" w:rsidRPr="009C765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PLN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double" w:sz="4" w:space="0" w:color="8064A2" w:themeColor="accent4"/>
              <w:right w:val="single" w:sz="4" w:space="0" w:color="auto"/>
            </w:tcBorders>
            <w:shd w:val="clear" w:color="auto" w:fill="E5DFEC" w:themeFill="accent4" w:themeFillTint="33"/>
          </w:tcPr>
          <w:p w14:paraId="54DF7233" w14:textId="6A774441" w:rsidR="009B6BE8" w:rsidRPr="0015609C" w:rsidRDefault="009B6BE8" w:rsidP="00CF4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5609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Waga </w:t>
            </w:r>
            <w:r w:rsidR="00CF41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609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 kryterium cena</w:t>
            </w:r>
            <w:r w:rsidR="008E3455" w:rsidRPr="0015609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609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double" w:sz="4" w:space="0" w:color="8064A2" w:themeColor="accent4"/>
              <w:right w:val="single" w:sz="4" w:space="0" w:color="auto"/>
            </w:tcBorders>
            <w:shd w:val="clear" w:color="auto" w:fill="E5DFEC" w:themeFill="accent4" w:themeFillTint="33"/>
          </w:tcPr>
          <w:p w14:paraId="1B2D03F1" w14:textId="77777777" w:rsidR="009B6BE8" w:rsidRPr="0015609C" w:rsidRDefault="009B6BE8" w:rsidP="009C765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5609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dla porównania ofert</w:t>
            </w:r>
          </w:p>
        </w:tc>
      </w:tr>
      <w:tr w:rsidR="009B6BE8" w:rsidRPr="0015609C" w14:paraId="601C29EE" w14:textId="77777777" w:rsidTr="00CF41E1">
        <w:trPr>
          <w:trHeight w:hRule="exact" w:val="285"/>
        </w:trPr>
        <w:tc>
          <w:tcPr>
            <w:tcW w:w="562" w:type="dxa"/>
            <w:tcBorders>
              <w:top w:val="double" w:sz="4" w:space="0" w:color="8064A2" w:themeColor="accent4"/>
              <w:left w:val="single" w:sz="4" w:space="0" w:color="auto"/>
              <w:bottom w:val="double" w:sz="4" w:space="0" w:color="8064A2" w:themeColor="accent4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0CFE9C72" w14:textId="77777777" w:rsidR="009B6BE8" w:rsidRPr="009C765D" w:rsidRDefault="009B6BE8" w:rsidP="008E345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C765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3266" w:type="dxa"/>
            <w:tcBorders>
              <w:top w:val="double" w:sz="4" w:space="0" w:color="8064A2" w:themeColor="accent4"/>
              <w:left w:val="single" w:sz="4" w:space="0" w:color="auto"/>
              <w:bottom w:val="double" w:sz="4" w:space="0" w:color="8064A2" w:themeColor="accent4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1EC4800E" w14:textId="77777777" w:rsidR="009B6BE8" w:rsidRPr="009C765D" w:rsidRDefault="009B6BE8" w:rsidP="008E345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C765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1129" w:type="dxa"/>
            <w:tcBorders>
              <w:top w:val="double" w:sz="4" w:space="0" w:color="8064A2" w:themeColor="accent4"/>
              <w:left w:val="single" w:sz="4" w:space="0" w:color="auto"/>
              <w:bottom w:val="double" w:sz="4" w:space="0" w:color="8064A2" w:themeColor="accent4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73716D3A" w14:textId="77777777" w:rsidR="009B6BE8" w:rsidRPr="009C765D" w:rsidRDefault="009B6BE8" w:rsidP="008E345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C765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double" w:sz="4" w:space="0" w:color="8064A2" w:themeColor="accent4"/>
              <w:left w:val="single" w:sz="4" w:space="0" w:color="auto"/>
              <w:bottom w:val="double" w:sz="4" w:space="0" w:color="8064A2" w:themeColor="accent4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61784999" w14:textId="77777777" w:rsidR="009B6BE8" w:rsidRPr="009C765D" w:rsidRDefault="009B6BE8" w:rsidP="008E345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C765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double" w:sz="4" w:space="0" w:color="8064A2" w:themeColor="accent4"/>
              <w:left w:val="single" w:sz="4" w:space="0" w:color="auto"/>
              <w:bottom w:val="double" w:sz="4" w:space="0" w:color="8064A2" w:themeColor="accent4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5EAC526A" w14:textId="77777777" w:rsidR="009B6BE8" w:rsidRPr="009C765D" w:rsidRDefault="009B6BE8" w:rsidP="008E345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C765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1070" w:type="dxa"/>
            <w:tcBorders>
              <w:top w:val="double" w:sz="4" w:space="0" w:color="8064A2" w:themeColor="accent4"/>
              <w:left w:val="single" w:sz="4" w:space="0" w:color="auto"/>
              <w:bottom w:val="double" w:sz="4" w:space="0" w:color="8064A2" w:themeColor="accent4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13E29290" w14:textId="77777777" w:rsidR="009B6BE8" w:rsidRPr="009C765D" w:rsidRDefault="009B6BE8" w:rsidP="008E345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C765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1257" w:type="dxa"/>
            <w:tcBorders>
              <w:top w:val="double" w:sz="4" w:space="0" w:color="8064A2" w:themeColor="accent4"/>
              <w:left w:val="single" w:sz="4" w:space="0" w:color="auto"/>
              <w:bottom w:val="double" w:sz="4" w:space="0" w:color="8064A2" w:themeColor="accent4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761D60EC" w14:textId="77777777" w:rsidR="009B6BE8" w:rsidRPr="009C765D" w:rsidRDefault="009B6BE8" w:rsidP="008E345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9C765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7</w:t>
            </w:r>
          </w:p>
        </w:tc>
      </w:tr>
      <w:tr w:rsidR="008C3AD4" w:rsidRPr="0015609C" w14:paraId="07C0CFEF" w14:textId="77777777" w:rsidTr="00CF41E1">
        <w:trPr>
          <w:trHeight w:hRule="exact" w:val="567"/>
        </w:trPr>
        <w:tc>
          <w:tcPr>
            <w:tcW w:w="562" w:type="dxa"/>
            <w:tcBorders>
              <w:top w:val="double" w:sz="4" w:space="0" w:color="8064A2" w:themeColor="accent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17464" w14:textId="6FB9D2B7" w:rsidR="008C3AD4" w:rsidRPr="0015609C" w:rsidRDefault="008C3AD4" w:rsidP="008E345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1" w:name="_Hlk193912285"/>
            <w:bookmarkEnd w:id="0"/>
            <w:r w:rsidRPr="0015609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66" w:type="dxa"/>
            <w:tcBorders>
              <w:top w:val="double" w:sz="4" w:space="0" w:color="8064A2" w:themeColor="accent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ED82" w14:textId="7904AFF0" w:rsidR="008C3AD4" w:rsidRPr="00CF5A2A" w:rsidRDefault="008C3AD4" w:rsidP="00CF41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Przygotowanie materiałów źródłowych do postprodukcji</w:t>
            </w:r>
          </w:p>
        </w:tc>
        <w:tc>
          <w:tcPr>
            <w:tcW w:w="1129" w:type="dxa"/>
            <w:tcBorders>
              <w:top w:val="double" w:sz="4" w:space="0" w:color="8064A2" w:themeColor="accent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64B27" w14:textId="0BF732A6" w:rsidR="008C3AD4" w:rsidRPr="009C765D" w:rsidRDefault="008C3AD4" w:rsidP="009C7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765D">
              <w:rPr>
                <w:rFonts w:ascii="Times New Roman" w:eastAsia="Times New Roman" w:hAnsi="Times New Roman" w:cs="Times New Roman"/>
                <w:sz w:val="18"/>
                <w:szCs w:val="18"/>
              </w:rPr>
              <w:t>minuta materiału</w:t>
            </w:r>
          </w:p>
        </w:tc>
        <w:tc>
          <w:tcPr>
            <w:tcW w:w="1275" w:type="dxa"/>
            <w:tcBorders>
              <w:top w:val="double" w:sz="4" w:space="0" w:color="8064A2" w:themeColor="accent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DD01D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09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14:paraId="1B75C42D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09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double" w:sz="4" w:space="0" w:color="8064A2" w:themeColor="accent4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AB72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double" w:sz="4" w:space="0" w:color="8064A2" w:themeColor="accent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1204F7A1" w14:textId="582968CC" w:rsidR="008C3AD4" w:rsidRPr="0015609C" w:rsidRDefault="008E3455" w:rsidP="008E345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609C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57" w:type="dxa"/>
            <w:tcBorders>
              <w:top w:val="double" w:sz="4" w:space="0" w:color="8064A2" w:themeColor="accent4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C57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AD4" w:rsidRPr="0015609C" w14:paraId="3C42D6A4" w14:textId="77777777" w:rsidTr="00CF41E1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5ADA3" w14:textId="0CF6EA1E" w:rsidR="008C3AD4" w:rsidRPr="0015609C" w:rsidRDefault="008C3AD4" w:rsidP="008E3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0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0755" w14:textId="6324449C" w:rsidR="008C3AD4" w:rsidRPr="00CF5A2A" w:rsidRDefault="008C3AD4" w:rsidP="00CF41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Konforming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A51E7" w14:textId="77777777" w:rsidR="009C765D" w:rsidRDefault="008C3AD4" w:rsidP="009C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6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minuta </w:t>
            </w:r>
          </w:p>
          <w:p w14:paraId="0B0CF570" w14:textId="02E45054" w:rsidR="008C3AD4" w:rsidRPr="009C765D" w:rsidRDefault="008C3AD4" w:rsidP="009C7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765D">
              <w:rPr>
                <w:rFonts w:ascii="Times New Roman" w:eastAsia="Times New Roman" w:hAnsi="Times New Roman" w:cs="Times New Roman"/>
                <w:sz w:val="18"/>
                <w:szCs w:val="18"/>
              </w:rPr>
              <w:t>filmu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08DF3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09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68F5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1D417C5D" w14:textId="3F890623" w:rsidR="008C3AD4" w:rsidRPr="0015609C" w:rsidRDefault="008C3AD4" w:rsidP="008E345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609C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AAD6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AD4" w:rsidRPr="0015609C" w14:paraId="7CF4C326" w14:textId="77777777" w:rsidTr="00CF41E1">
        <w:trPr>
          <w:trHeight w:hRule="exact" w:val="12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13801" w14:textId="0F711581" w:rsidR="008C3AD4" w:rsidRPr="0015609C" w:rsidRDefault="008C3AD4" w:rsidP="008E3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0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63D1" w14:textId="5457FD49" w:rsidR="008C3AD4" w:rsidRPr="00CF5A2A" w:rsidRDefault="007E6889" w:rsidP="00CF41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Efekty VFX (wraz ze stałym nadzorem doświadczonych koordynatorów i ekspertów w procesie technologicznym postprodukcji)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820AB" w14:textId="0AC2D355" w:rsidR="008C3AD4" w:rsidRPr="009C765D" w:rsidRDefault="008C3AD4" w:rsidP="009C7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765D">
              <w:rPr>
                <w:rFonts w:ascii="Times New Roman" w:eastAsia="Times New Roman" w:hAnsi="Times New Roman" w:cs="Times New Roman"/>
                <w:sz w:val="18"/>
                <w:szCs w:val="18"/>
              </w:rPr>
              <w:t>godzina pracy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0E7F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09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F7D3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6D3243C0" w14:textId="24995AA9" w:rsidR="008C3AD4" w:rsidRPr="0015609C" w:rsidRDefault="008C3AD4" w:rsidP="008E345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609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FE62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AD4" w:rsidRPr="0015609C" w14:paraId="3AF7DBF5" w14:textId="77777777" w:rsidTr="00CF41E1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F88EE" w14:textId="60A46D3F" w:rsidR="008C3AD4" w:rsidRPr="0015609C" w:rsidRDefault="008C3AD4" w:rsidP="008E3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0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E00C" w14:textId="77777777" w:rsidR="00CF5A2A" w:rsidRDefault="008C3AD4" w:rsidP="00CF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Cyfrowa korekta barwna </w:t>
            </w:r>
          </w:p>
          <w:p w14:paraId="046503AE" w14:textId="3C6D72DA" w:rsidR="008C3AD4" w:rsidRPr="00CF5A2A" w:rsidRDefault="008C3AD4" w:rsidP="00CF41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CF5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Colour</w:t>
            </w:r>
            <w:proofErr w:type="spellEnd"/>
            <w:r w:rsidRPr="00CF5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5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Grading</w:t>
            </w:r>
            <w:proofErr w:type="spellEnd"/>
            <w:r w:rsidRPr="00CF5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AD7B7" w14:textId="77777777" w:rsidR="009C765D" w:rsidRDefault="008C3AD4" w:rsidP="009C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6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minuta </w:t>
            </w:r>
          </w:p>
          <w:p w14:paraId="324AEF4C" w14:textId="0AED7414" w:rsidR="008C3AD4" w:rsidRPr="009C765D" w:rsidRDefault="008C3AD4" w:rsidP="009C7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765D">
              <w:rPr>
                <w:rFonts w:ascii="Times New Roman" w:eastAsia="Times New Roman" w:hAnsi="Times New Roman" w:cs="Times New Roman"/>
                <w:sz w:val="18"/>
                <w:szCs w:val="18"/>
              </w:rPr>
              <w:t>filmu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FC37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C05E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DF2AFB0" w14:textId="37518DF6" w:rsidR="008C3AD4" w:rsidRPr="0015609C" w:rsidRDefault="008C3AD4" w:rsidP="008E345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609C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F19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AD4" w:rsidRPr="0015609C" w14:paraId="39B4F51F" w14:textId="77777777" w:rsidTr="00CF41E1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E12CE" w14:textId="7D85084B" w:rsidR="008C3AD4" w:rsidRPr="0015609C" w:rsidRDefault="008C3AD4" w:rsidP="008E3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0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49A6" w14:textId="491FD986" w:rsidR="008C3AD4" w:rsidRPr="00CF5A2A" w:rsidRDefault="008C3AD4" w:rsidP="00CF41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Cyfrowa korekta barwna HDR (</w:t>
            </w:r>
            <w:proofErr w:type="spellStart"/>
            <w:r w:rsidRPr="00CF5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Colour</w:t>
            </w:r>
            <w:proofErr w:type="spellEnd"/>
            <w:r w:rsidRPr="00CF5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5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Grading</w:t>
            </w:r>
            <w:proofErr w:type="spellEnd"/>
            <w:r w:rsidRPr="00CF5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83EA9" w14:textId="77777777" w:rsidR="009C765D" w:rsidRDefault="008C3AD4" w:rsidP="009C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6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minuta </w:t>
            </w:r>
          </w:p>
          <w:p w14:paraId="67EA0C7D" w14:textId="58F03118" w:rsidR="008C3AD4" w:rsidRPr="009C765D" w:rsidRDefault="008C3AD4" w:rsidP="009C7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765D">
              <w:rPr>
                <w:rFonts w:ascii="Times New Roman" w:eastAsia="Times New Roman" w:hAnsi="Times New Roman" w:cs="Times New Roman"/>
                <w:sz w:val="18"/>
                <w:szCs w:val="18"/>
              </w:rPr>
              <w:t>filmu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178A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D3D7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71109640" w14:textId="30FF5A80" w:rsidR="008C3AD4" w:rsidRPr="0015609C" w:rsidRDefault="008C3AD4" w:rsidP="008E345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609C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0978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AD4" w:rsidRPr="0015609C" w14:paraId="0C8447D3" w14:textId="77777777" w:rsidTr="00CF41E1">
        <w:trPr>
          <w:trHeight w:hRule="exact" w:val="9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C6666" w14:textId="5721FF10" w:rsidR="008C3AD4" w:rsidRPr="0015609C" w:rsidRDefault="008C3AD4" w:rsidP="008E3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0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437A" w14:textId="5FF9AC4E" w:rsidR="008C3AD4" w:rsidRPr="00CF5A2A" w:rsidRDefault="008C3AD4" w:rsidP="00CF41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Wykonanie napisów początkowych z plików zatwierdzonych merytorycznie przez SFKK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672DF" w14:textId="0A6B8E87" w:rsidR="008C3AD4" w:rsidRPr="009C765D" w:rsidRDefault="008C3AD4" w:rsidP="009C7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765D">
              <w:rPr>
                <w:rFonts w:ascii="Times New Roman" w:eastAsia="Times New Roman" w:hAnsi="Times New Roman" w:cs="Times New Roman"/>
                <w:sz w:val="18"/>
                <w:szCs w:val="18"/>
              </w:rPr>
              <w:t>minuta efektu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1766F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09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3441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3896505F" w14:textId="5A0D7696" w:rsidR="008C3AD4" w:rsidRPr="0015609C" w:rsidRDefault="008C3AD4" w:rsidP="008E345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609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0D2C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AD4" w:rsidRPr="0015609C" w14:paraId="2C3578BB" w14:textId="77777777" w:rsidTr="00CF41E1">
        <w:trPr>
          <w:trHeight w:hRule="exact" w:val="9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4206D" w14:textId="46502430" w:rsidR="008C3AD4" w:rsidRPr="0015609C" w:rsidRDefault="008C3AD4" w:rsidP="008E3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0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792F" w14:textId="77777777" w:rsidR="009C765D" w:rsidRPr="00CF5A2A" w:rsidRDefault="008C3AD4" w:rsidP="00CF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Wykonanie napisów końcowych </w:t>
            </w:r>
          </w:p>
          <w:p w14:paraId="041CC6F9" w14:textId="5238F9FE" w:rsidR="008C3AD4" w:rsidRPr="00CF5A2A" w:rsidRDefault="008C3AD4" w:rsidP="00CF41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 pliku zatwierdzonego merytorycznie przez SFKK (rolka)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9FBF9" w14:textId="623ACDE8" w:rsidR="008C3AD4" w:rsidRPr="009C765D" w:rsidRDefault="008C3AD4" w:rsidP="009C7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765D">
              <w:rPr>
                <w:rFonts w:ascii="Times New Roman" w:eastAsia="Times New Roman" w:hAnsi="Times New Roman" w:cs="Times New Roman"/>
                <w:sz w:val="18"/>
                <w:szCs w:val="18"/>
              </w:rPr>
              <w:t>minuta efektu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45E2B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61E0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C50A870" w14:textId="683E48B3" w:rsidR="008C3AD4" w:rsidRPr="0015609C" w:rsidRDefault="008C3AD4" w:rsidP="008E345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609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B744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AD4" w:rsidRPr="0015609C" w14:paraId="6FF27C40" w14:textId="77777777" w:rsidTr="00CF41E1">
        <w:trPr>
          <w:trHeight w:hRule="exact" w:val="9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56D49" w14:textId="28B51F1E" w:rsidR="008C3AD4" w:rsidRPr="0015609C" w:rsidRDefault="008C3AD4" w:rsidP="008E3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0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DCA4" w14:textId="444F4C41" w:rsidR="008C3AD4" w:rsidRPr="00CF5A2A" w:rsidRDefault="008C3AD4" w:rsidP="00CF41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Wykonanie napisów do wersji językowych (</w:t>
            </w:r>
            <w:proofErr w:type="spellStart"/>
            <w:r w:rsidRPr="00CF5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subtitles</w:t>
            </w:r>
            <w:proofErr w:type="spellEnd"/>
            <w:r w:rsidRPr="00CF5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na podstawie dostarczonego tłumaczenia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F1077" w14:textId="77777777" w:rsidR="009C765D" w:rsidRDefault="008C3AD4" w:rsidP="009C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6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minuta </w:t>
            </w:r>
          </w:p>
          <w:p w14:paraId="52316614" w14:textId="18A8A42D" w:rsidR="008C3AD4" w:rsidRPr="009C765D" w:rsidRDefault="008C3AD4" w:rsidP="009C7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765D">
              <w:rPr>
                <w:rFonts w:ascii="Times New Roman" w:eastAsia="Times New Roman" w:hAnsi="Times New Roman" w:cs="Times New Roman"/>
                <w:sz w:val="18"/>
                <w:szCs w:val="18"/>
              </w:rPr>
              <w:t>filmu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F9B0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A868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639184F5" w14:textId="69928A48" w:rsidR="008C3AD4" w:rsidRPr="0015609C" w:rsidRDefault="008C3AD4" w:rsidP="008E345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609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8969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AD4" w:rsidRPr="0015609C" w14:paraId="2F1EAB74" w14:textId="77777777" w:rsidTr="00CF41E1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58DCC" w14:textId="523CB7BA" w:rsidR="008C3AD4" w:rsidRPr="0015609C" w:rsidRDefault="008C3AD4" w:rsidP="008E34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0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B057" w14:textId="0B10A17E" w:rsidR="008C3AD4" w:rsidRPr="00CF5A2A" w:rsidRDefault="008C3AD4" w:rsidP="00CF41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Wykonanie dźwiękowych efektów synchronicznych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8A305" w14:textId="77777777" w:rsidR="009C765D" w:rsidRDefault="008C3AD4" w:rsidP="009C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6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minuta </w:t>
            </w:r>
          </w:p>
          <w:p w14:paraId="6312BC4A" w14:textId="0F176EF7" w:rsidR="008C3AD4" w:rsidRPr="009C765D" w:rsidRDefault="008C3AD4" w:rsidP="009C7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765D">
              <w:rPr>
                <w:rFonts w:ascii="Times New Roman" w:eastAsia="Times New Roman" w:hAnsi="Times New Roman" w:cs="Times New Roman"/>
                <w:sz w:val="18"/>
                <w:szCs w:val="18"/>
              </w:rPr>
              <w:t>filmu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E560C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EB2A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1E959E2D" w14:textId="02C2AD15" w:rsidR="008C3AD4" w:rsidRPr="0015609C" w:rsidRDefault="008C3AD4" w:rsidP="008E345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609C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7BF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AD4" w:rsidRPr="0015609C" w14:paraId="3DA77F8F" w14:textId="77777777" w:rsidTr="00CF41E1">
        <w:trPr>
          <w:trHeight w:hRule="exact" w:val="9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45EBA" w14:textId="77777777" w:rsidR="008C3AD4" w:rsidRPr="0015609C" w:rsidRDefault="008C3AD4" w:rsidP="008E345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609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DA64" w14:textId="6CFF7785" w:rsidR="008C3AD4" w:rsidRPr="00CF5A2A" w:rsidRDefault="008C3AD4" w:rsidP="00CF41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5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Wykonanie specjalnych efektów dźwiękowych </w:t>
            </w:r>
            <w:r w:rsidR="0015609C" w:rsidRPr="00CF5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CF5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udział kreatywnego a</w:t>
            </w:r>
            <w:r w:rsidR="000223FF" w:rsidRPr="00CF5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utora</w:t>
            </w:r>
            <w:r w:rsidRPr="00CF5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dźwięku w procesie finalnego zgrania filmu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6B5B" w14:textId="77777777" w:rsidR="009C765D" w:rsidRDefault="008C3AD4" w:rsidP="009C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6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minuta </w:t>
            </w:r>
          </w:p>
          <w:p w14:paraId="7610F97A" w14:textId="1362AD84" w:rsidR="008C3AD4" w:rsidRPr="009C765D" w:rsidRDefault="008C3AD4" w:rsidP="009C7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765D">
              <w:rPr>
                <w:rFonts w:ascii="Times New Roman" w:eastAsia="Times New Roman" w:hAnsi="Times New Roman" w:cs="Times New Roman"/>
                <w:sz w:val="18"/>
                <w:szCs w:val="18"/>
              </w:rPr>
              <w:t>filmu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C4A5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A338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2BED5471" w14:textId="68721EDC" w:rsidR="008C3AD4" w:rsidRPr="0015609C" w:rsidRDefault="008C3AD4" w:rsidP="008E345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609C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3643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AD4" w:rsidRPr="0015609C" w14:paraId="0985086F" w14:textId="77777777" w:rsidTr="00CF41E1">
        <w:trPr>
          <w:trHeight w:hRule="exact"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554E8" w14:textId="77777777" w:rsidR="008C3AD4" w:rsidRPr="0015609C" w:rsidRDefault="008C3AD4" w:rsidP="008E345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609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3ED1" w14:textId="177FB726" w:rsidR="008C3AD4" w:rsidRPr="00CF5A2A" w:rsidRDefault="008C3AD4" w:rsidP="00CF41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Postprodukcja dźwięku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79FC9" w14:textId="77777777" w:rsidR="009C765D" w:rsidRDefault="008C3AD4" w:rsidP="009C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6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minuta </w:t>
            </w:r>
          </w:p>
          <w:p w14:paraId="68A1BF66" w14:textId="70CE6A0E" w:rsidR="008C3AD4" w:rsidRPr="009C765D" w:rsidRDefault="008C3AD4" w:rsidP="009C7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765D">
              <w:rPr>
                <w:rFonts w:ascii="Times New Roman" w:eastAsia="Times New Roman" w:hAnsi="Times New Roman" w:cs="Times New Roman"/>
                <w:sz w:val="18"/>
                <w:szCs w:val="18"/>
              </w:rPr>
              <w:t>filmu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8A657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1BDE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103D955" w14:textId="6D43B21C" w:rsidR="008C3AD4" w:rsidRPr="0015609C" w:rsidRDefault="008C3AD4" w:rsidP="008E345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609C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68DF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AD4" w:rsidRPr="0015609C" w14:paraId="7491AAD2" w14:textId="77777777" w:rsidTr="00CF41E1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1407F" w14:textId="77777777" w:rsidR="008C3AD4" w:rsidRPr="0015609C" w:rsidRDefault="008C3AD4" w:rsidP="008E345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609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2E7C" w14:textId="7360774E" w:rsidR="008C3AD4" w:rsidRPr="00CF5A2A" w:rsidRDefault="008C3AD4" w:rsidP="00CF41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Zgranie dźwięku 5.1 (kopia cyfrowa)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CD49" w14:textId="77777777" w:rsidR="009C765D" w:rsidRDefault="008C3AD4" w:rsidP="009C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6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minuta </w:t>
            </w:r>
          </w:p>
          <w:p w14:paraId="04E84FE6" w14:textId="3A49AFDF" w:rsidR="008C3AD4" w:rsidRPr="009C765D" w:rsidRDefault="008C3AD4" w:rsidP="009C7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765D">
              <w:rPr>
                <w:rFonts w:ascii="Times New Roman" w:eastAsia="Times New Roman" w:hAnsi="Times New Roman" w:cs="Times New Roman"/>
                <w:sz w:val="18"/>
                <w:szCs w:val="18"/>
              </w:rPr>
              <w:t>filmu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DDFFA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6737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2A028A50" w14:textId="0F9F28E7" w:rsidR="008C3AD4" w:rsidRPr="0015609C" w:rsidRDefault="008C3AD4" w:rsidP="008E345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609C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F707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AD4" w:rsidRPr="0015609C" w14:paraId="21DB9C32" w14:textId="77777777" w:rsidTr="00CF41E1">
        <w:trPr>
          <w:trHeight w:val="9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32DFB" w14:textId="77777777" w:rsidR="008C3AD4" w:rsidRPr="0015609C" w:rsidRDefault="008C3AD4" w:rsidP="008E345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609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BB0A" w14:textId="5A94A479" w:rsidR="008C3AD4" w:rsidRPr="00CF5A2A" w:rsidRDefault="008C3AD4" w:rsidP="00CF41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Wykonanie mastera wzorcowego </w:t>
            </w:r>
            <w:proofErr w:type="spellStart"/>
            <w:r w:rsidRPr="00CF5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ProRes</w:t>
            </w:r>
            <w:proofErr w:type="spellEnd"/>
            <w:r w:rsidRPr="00CF5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4444XQ lub EXR w przestrzeni barwnej DCI-P3 lub ST2084 DCI-P3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3A675" w14:textId="77777777" w:rsidR="009C765D" w:rsidRDefault="008C3AD4" w:rsidP="009C7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65D">
              <w:rPr>
                <w:rFonts w:ascii="Times New Roman" w:hAnsi="Times New Roman" w:cs="Times New Roman"/>
                <w:sz w:val="18"/>
                <w:szCs w:val="18"/>
              </w:rPr>
              <w:t xml:space="preserve">minuta </w:t>
            </w:r>
          </w:p>
          <w:p w14:paraId="1E6F6C11" w14:textId="128C4A1B" w:rsidR="008C3AD4" w:rsidRPr="009C765D" w:rsidRDefault="008C3AD4" w:rsidP="009C7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765D">
              <w:rPr>
                <w:rFonts w:ascii="Times New Roman" w:hAnsi="Times New Roman" w:cs="Times New Roman"/>
                <w:sz w:val="18"/>
                <w:szCs w:val="18"/>
              </w:rPr>
              <w:t>filmu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7E5A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02AE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1D8D20F" w14:textId="1E12E664" w:rsidR="008C3AD4" w:rsidRPr="0015609C" w:rsidRDefault="008C3AD4" w:rsidP="008E345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609C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653D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AD4" w:rsidRPr="0015609C" w14:paraId="0237BE48" w14:textId="77777777" w:rsidTr="00CF41E1">
        <w:trPr>
          <w:trHeight w:val="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3E523" w14:textId="77777777" w:rsidR="008C3AD4" w:rsidRPr="0015609C" w:rsidRDefault="008C3AD4" w:rsidP="008E345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609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2152" w14:textId="63897938" w:rsidR="008C3AD4" w:rsidRPr="00CF5A2A" w:rsidRDefault="008C3AD4" w:rsidP="00CF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5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Wykonanie mastera HDR </w:t>
            </w:r>
            <w:proofErr w:type="spellStart"/>
            <w:r w:rsidRPr="00CF5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ProRes</w:t>
            </w:r>
            <w:proofErr w:type="spellEnd"/>
            <w:r w:rsidRPr="00CF5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4444 w przestrzeni barwnej Rec2020 lub ST2084 DCI-P3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29EA5" w14:textId="77777777" w:rsidR="009C765D" w:rsidRDefault="008C3AD4" w:rsidP="009C7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65D">
              <w:rPr>
                <w:rFonts w:ascii="Times New Roman" w:hAnsi="Times New Roman" w:cs="Times New Roman"/>
                <w:sz w:val="18"/>
                <w:szCs w:val="18"/>
              </w:rPr>
              <w:t xml:space="preserve">minuta </w:t>
            </w:r>
          </w:p>
          <w:p w14:paraId="215D03B6" w14:textId="46159645" w:rsidR="008C3AD4" w:rsidRPr="009C765D" w:rsidRDefault="008C3AD4" w:rsidP="009C7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765D">
              <w:rPr>
                <w:rFonts w:ascii="Times New Roman" w:hAnsi="Times New Roman" w:cs="Times New Roman"/>
                <w:sz w:val="18"/>
                <w:szCs w:val="18"/>
              </w:rPr>
              <w:t>filmu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40F96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9AA4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555736B1" w14:textId="3DD2973D" w:rsidR="008C3AD4" w:rsidRPr="0015609C" w:rsidRDefault="008C3AD4" w:rsidP="008E345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609C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13D6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AD4" w:rsidRPr="0015609C" w14:paraId="1DD8D427" w14:textId="77777777" w:rsidTr="00CF41E1">
        <w:trPr>
          <w:trHeight w:val="6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C4FE1" w14:textId="65908D35" w:rsidR="008C3AD4" w:rsidRPr="0015609C" w:rsidRDefault="008C3AD4" w:rsidP="008E345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609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6EB0" w14:textId="1D6A4A7A" w:rsidR="008C3AD4" w:rsidRPr="00CF5A2A" w:rsidRDefault="008C3AD4" w:rsidP="00CF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Wykonanie mastera SDR </w:t>
            </w:r>
            <w:proofErr w:type="spellStart"/>
            <w:r w:rsidRPr="00CF5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ProRes</w:t>
            </w:r>
            <w:proofErr w:type="spellEnd"/>
            <w:r w:rsidRPr="00CF5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4444 / </w:t>
            </w:r>
            <w:proofErr w:type="spellStart"/>
            <w:r w:rsidRPr="00CF5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ProRes</w:t>
            </w:r>
            <w:proofErr w:type="spellEnd"/>
            <w:r w:rsidRPr="00CF5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422HQ w przestrzeni barwnej Rec709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66C2" w14:textId="77777777" w:rsidR="009C765D" w:rsidRDefault="008C3AD4" w:rsidP="009C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6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minuta </w:t>
            </w:r>
          </w:p>
          <w:p w14:paraId="4A902AD5" w14:textId="41FD0804" w:rsidR="008C3AD4" w:rsidRPr="009C765D" w:rsidRDefault="008C3AD4" w:rsidP="009C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65D">
              <w:rPr>
                <w:rFonts w:ascii="Times New Roman" w:eastAsia="Times New Roman" w:hAnsi="Times New Roman" w:cs="Times New Roman"/>
                <w:sz w:val="18"/>
                <w:szCs w:val="18"/>
              </w:rPr>
              <w:t>filmu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7FF81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AE55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BA9F51B" w14:textId="08E53AC9" w:rsidR="008C3AD4" w:rsidRPr="0015609C" w:rsidRDefault="008E3455" w:rsidP="008E345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609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DAF5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AD4" w:rsidRPr="0015609C" w14:paraId="6D2ED216" w14:textId="77777777" w:rsidTr="00CF41E1">
        <w:trPr>
          <w:trHeight w:val="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013BC" w14:textId="60DD0928" w:rsidR="008C3AD4" w:rsidRPr="0015609C" w:rsidRDefault="008C3AD4" w:rsidP="008E345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609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051D" w14:textId="4F6DE671" w:rsidR="008C3AD4" w:rsidRPr="00CF5A2A" w:rsidRDefault="008C3AD4" w:rsidP="00CF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Wykonanie kopii DCP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DE307" w14:textId="77777777" w:rsidR="009C765D" w:rsidRDefault="008C3AD4" w:rsidP="009C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6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minuta </w:t>
            </w:r>
          </w:p>
          <w:p w14:paraId="196B0001" w14:textId="0657EA23" w:rsidR="008C3AD4" w:rsidRPr="009C765D" w:rsidRDefault="008C3AD4" w:rsidP="009C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65D">
              <w:rPr>
                <w:rFonts w:ascii="Times New Roman" w:eastAsia="Times New Roman" w:hAnsi="Times New Roman" w:cs="Times New Roman"/>
                <w:sz w:val="18"/>
                <w:szCs w:val="18"/>
              </w:rPr>
              <w:t>filmu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F15E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762B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239D335A" w14:textId="51B0B6EC" w:rsidR="008C3AD4" w:rsidRPr="0015609C" w:rsidRDefault="008C3AD4" w:rsidP="008E345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609C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D477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AD4" w:rsidRPr="0015609C" w14:paraId="67BA962F" w14:textId="77777777" w:rsidTr="00CF41E1">
        <w:trPr>
          <w:trHeight w:val="5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E255C" w14:textId="0314CA73" w:rsidR="008C3AD4" w:rsidRPr="0015609C" w:rsidRDefault="008C3AD4" w:rsidP="008E345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5609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F6AA" w14:textId="6CD68D3A" w:rsidR="008C3AD4" w:rsidRPr="00CF5A2A" w:rsidRDefault="008C3AD4" w:rsidP="00CF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5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Nagranie danych na nośnik cyfrowy HDD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B318" w14:textId="42A44914" w:rsidR="008C3AD4" w:rsidRPr="009C765D" w:rsidRDefault="008C3AD4" w:rsidP="009C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765D">
              <w:rPr>
                <w:rFonts w:ascii="Times New Roman" w:eastAsia="Times New Roman" w:hAnsi="Times New Roman" w:cs="Times New Roman"/>
                <w:sz w:val="18"/>
                <w:szCs w:val="18"/>
              </w:rPr>
              <w:t>1 TB</w:t>
            </w:r>
            <w:r w:rsidR="009C765D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D89AB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38F7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00F13F64" w14:textId="196DD937" w:rsidR="008C3AD4" w:rsidRPr="0015609C" w:rsidRDefault="008E3455" w:rsidP="008E34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609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82C5" w14:textId="77777777" w:rsidR="008C3AD4" w:rsidRPr="0015609C" w:rsidRDefault="008C3AD4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"/>
      <w:tr w:rsidR="00F3740F" w:rsidRPr="0015609C" w14:paraId="127B98DA" w14:textId="77777777" w:rsidTr="00CF41E1">
        <w:trPr>
          <w:trHeight w:val="330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8B72D9" w14:textId="77777777" w:rsidR="00F3740F" w:rsidRPr="0015609C" w:rsidRDefault="00F3740F" w:rsidP="008E3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3C1CC7F" w14:textId="1F4F939A" w:rsidR="00F3740F" w:rsidRPr="0015609C" w:rsidRDefault="00A21E7A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65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*1 TB= 1000 GB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CCEF091" w14:textId="77777777" w:rsidR="00F3740F" w:rsidRPr="0015609C" w:rsidRDefault="00F3740F" w:rsidP="008E3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79EFA8A3" w14:textId="77777777" w:rsidR="00F3740F" w:rsidRPr="0015609C" w:rsidRDefault="00F3740F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A257DBB" w14:textId="77777777" w:rsidR="00F3740F" w:rsidRPr="0015609C" w:rsidRDefault="00F3740F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09C">
              <w:rPr>
                <w:rFonts w:ascii="Times New Roman" w:eastAsia="Calibri" w:hAnsi="Times New Roman" w:cs="Times New Roman"/>
                <w:sz w:val="24"/>
                <w:szCs w:val="24"/>
              </w:rPr>
              <w:t>SUMA:</w:t>
            </w:r>
            <w:r w:rsidRPr="0015609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*</w:t>
            </w:r>
            <w:r w:rsidRPr="0015609C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6D57" w14:textId="77777777" w:rsidR="00F3740F" w:rsidRPr="0015609C" w:rsidRDefault="00F3740F" w:rsidP="008E345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560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7506690" w14:textId="77777777" w:rsidR="00F3740F" w:rsidRPr="0015609C" w:rsidRDefault="00F3740F" w:rsidP="008E34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2E33E9E" w14:textId="2250072D" w:rsidR="009B6BE8" w:rsidRPr="0067641A" w:rsidRDefault="009B6BE8" w:rsidP="0067641A">
      <w:pPr>
        <w:tabs>
          <w:tab w:val="left" w:pos="7583"/>
        </w:tabs>
        <w:spacing w:line="36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F72F9F">
        <w:rPr>
          <w:rFonts w:ascii="Times New Roman" w:hAnsi="Times New Roman" w:cs="Times New Roman"/>
          <w:b/>
          <w:bCs/>
          <w:sz w:val="24"/>
          <w:szCs w:val="24"/>
        </w:rPr>
        <w:lastRenderedPageBreak/>
        <w:t>SPOSÓB WYLICZENIA KWOTY DO PORÓWNANIA OFERT:</w:t>
      </w:r>
    </w:p>
    <w:p w14:paraId="42E61E06" w14:textId="6112AE0D" w:rsidR="009B6BE8" w:rsidRPr="00F72F9F" w:rsidRDefault="009B6BE8" w:rsidP="00F72F9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</w:rPr>
      </w:pPr>
      <w:r w:rsidRPr="00F72F9F"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</w:rPr>
        <w:t>KOLUMNA 4</w:t>
      </w:r>
      <w:r w:rsidR="00F72F9F"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</w:rPr>
        <w:t xml:space="preserve"> </w:t>
      </w:r>
      <w:r w:rsidR="00F72F9F" w:rsidRPr="00F72F9F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F72F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609C">
        <w:rPr>
          <w:rFonts w:ascii="Times New Roman" w:hAnsi="Times New Roman" w:cs="Times New Roman"/>
          <w:i/>
          <w:iCs/>
          <w:sz w:val="24"/>
          <w:szCs w:val="24"/>
        </w:rPr>
        <w:t>w kolumnie 4 należy wpisać  cenę  jednostkową netto (bez podatku vat)</w:t>
      </w:r>
    </w:p>
    <w:p w14:paraId="111A91DE" w14:textId="35A865A5" w:rsidR="009B6BE8" w:rsidRPr="0015609C" w:rsidRDefault="009B6BE8" w:rsidP="00F72F9F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2F9F"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</w:rPr>
        <w:t>KOLUMNA</w:t>
      </w:r>
      <w:r w:rsidR="00F72F9F"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</w:rPr>
        <w:t xml:space="preserve"> </w:t>
      </w:r>
      <w:r w:rsidRPr="00F72F9F"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</w:rPr>
        <w:t>5</w:t>
      </w:r>
      <w:r w:rsidR="00F72F9F"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</w:rPr>
        <w:t xml:space="preserve"> </w:t>
      </w:r>
      <w:r w:rsidR="00F72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15609C">
        <w:rPr>
          <w:rFonts w:ascii="Times New Roman" w:hAnsi="Times New Roman" w:cs="Times New Roman"/>
          <w:i/>
          <w:iCs/>
          <w:sz w:val="24"/>
          <w:szCs w:val="24"/>
        </w:rPr>
        <w:t>w kolumnie 5 należy wpisać  cenę  jednostkową netto z ko</w:t>
      </w:r>
      <w:r w:rsidR="0031747C" w:rsidRPr="0015609C">
        <w:rPr>
          <w:rFonts w:ascii="Times New Roman" w:hAnsi="Times New Roman" w:cs="Times New Roman"/>
          <w:i/>
          <w:iCs/>
          <w:sz w:val="24"/>
          <w:szCs w:val="24"/>
        </w:rPr>
        <w:t>lum</w:t>
      </w:r>
      <w:r w:rsidRPr="0015609C">
        <w:rPr>
          <w:rFonts w:ascii="Times New Roman" w:hAnsi="Times New Roman" w:cs="Times New Roman"/>
          <w:i/>
          <w:iCs/>
          <w:sz w:val="24"/>
          <w:szCs w:val="24"/>
        </w:rPr>
        <w:t xml:space="preserve">ny </w:t>
      </w:r>
      <w:r w:rsidR="00060CBA" w:rsidRPr="0015609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5609C">
        <w:rPr>
          <w:rFonts w:ascii="Times New Roman" w:hAnsi="Times New Roman" w:cs="Times New Roman"/>
          <w:i/>
          <w:iCs/>
          <w:sz w:val="24"/>
          <w:szCs w:val="24"/>
        </w:rPr>
        <w:t xml:space="preserve">4 powiększoną o należny podatek vat </w:t>
      </w:r>
    </w:p>
    <w:p w14:paraId="435AA247" w14:textId="6349CE92" w:rsidR="009B6BE8" w:rsidRPr="0015609C" w:rsidRDefault="009B6BE8" w:rsidP="00F72F9F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60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2F9F"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</w:rPr>
        <w:t>KOLUMNA 7</w:t>
      </w:r>
      <w:r w:rsidR="00F72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: </w:t>
      </w:r>
      <w:r w:rsidRPr="0015609C">
        <w:rPr>
          <w:rFonts w:ascii="Times New Roman" w:hAnsi="Times New Roman" w:cs="Times New Roman"/>
          <w:i/>
          <w:iCs/>
          <w:sz w:val="24"/>
          <w:szCs w:val="24"/>
        </w:rPr>
        <w:t>w kolumnie 7 należy wpisać wartości, które otrzyma się z przemnożenia wartości z kolumny 5 przez odpowiadającą jej wagę  z kolumny 6 oraz podzielone przez 100 tj.:  (</w:t>
      </w:r>
      <w:r w:rsidRPr="00FE69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kol. 5 x kol. 6 : 100</w:t>
      </w:r>
      <w:r w:rsidRPr="0015609C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14:paraId="07105337" w14:textId="2186AC61" w:rsidR="009B6BE8" w:rsidRPr="0015609C" w:rsidRDefault="006B00BD" w:rsidP="00F72F9F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2F9F"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</w:rPr>
        <w:t>**</w:t>
      </w:r>
      <w:r w:rsidR="009B6BE8" w:rsidRPr="00F72F9F">
        <w:rPr>
          <w:rFonts w:ascii="Times New Roman" w:hAnsi="Times New Roman" w:cs="Times New Roman"/>
          <w:b/>
          <w:bCs/>
          <w:color w:val="5F497A" w:themeColor="accent4" w:themeShade="BF"/>
          <w:sz w:val="24"/>
          <w:szCs w:val="24"/>
        </w:rPr>
        <w:t>SUMA</w:t>
      </w:r>
      <w:r w:rsidR="009B6BE8" w:rsidRPr="001560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9B6BE8" w:rsidRPr="0015609C">
        <w:rPr>
          <w:rFonts w:ascii="Times New Roman" w:hAnsi="Times New Roman" w:cs="Times New Roman"/>
          <w:i/>
          <w:iCs/>
          <w:sz w:val="24"/>
          <w:szCs w:val="24"/>
        </w:rPr>
        <w:t xml:space="preserve">należy zsumować wartości z kolumny 7 – otrzymana wartość będzie stanowiła podstawę do porównania ofert. </w:t>
      </w:r>
    </w:p>
    <w:p w14:paraId="4ED7D269" w14:textId="77777777" w:rsidR="00F72F9F" w:rsidRDefault="00F72F9F" w:rsidP="006B00BD">
      <w:pPr>
        <w:spacing w:after="0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CCB128D" w14:textId="15433869" w:rsidR="003C7AE2" w:rsidRPr="009C765D" w:rsidRDefault="009B6BE8" w:rsidP="006B00BD">
      <w:pPr>
        <w:spacing w:after="0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C765D">
        <w:rPr>
          <w:rFonts w:ascii="Times New Roman" w:hAnsi="Times New Roman" w:cs="Times New Roman"/>
          <w:i/>
          <w:iCs/>
          <w:sz w:val="20"/>
          <w:szCs w:val="20"/>
        </w:rPr>
        <w:t>Faktycznie poniesione koszty rozliczane będą z dokładnością do minuty w przypadku gdy jednostkę miary stanowi godzina, oraz do sekundy przypadku gdy jednostkę miary stanowi minuta.</w:t>
      </w:r>
    </w:p>
    <w:p w14:paraId="4F4388BD" w14:textId="77777777" w:rsidR="006B00BD" w:rsidRPr="0015609C" w:rsidRDefault="006B00BD" w:rsidP="00F72F9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92D877C" w14:textId="3016CBC8" w:rsidR="0067641A" w:rsidRPr="0067641A" w:rsidRDefault="009B6BE8" w:rsidP="00F72F9F">
      <w:pPr>
        <w:pStyle w:val="Akapitzlist"/>
        <w:numPr>
          <w:ilvl w:val="0"/>
          <w:numId w:val="6"/>
        </w:numPr>
        <w:spacing w:line="360" w:lineRule="auto"/>
        <w:ind w:left="0"/>
        <w:jc w:val="both"/>
      </w:pPr>
      <w:r w:rsidRPr="0015609C">
        <w:t xml:space="preserve">Zobowiązujemy się do realizacji przedmiotu zamówienia w terminie: </w:t>
      </w:r>
      <w:r w:rsidRPr="0015609C">
        <w:rPr>
          <w:b/>
        </w:rPr>
        <w:t>od daty za</w:t>
      </w:r>
      <w:r w:rsidR="00A53D50" w:rsidRPr="0015609C">
        <w:rPr>
          <w:b/>
        </w:rPr>
        <w:t>warcia umowy</w:t>
      </w:r>
      <w:r w:rsidR="007D0618" w:rsidRPr="0015609C">
        <w:rPr>
          <w:b/>
        </w:rPr>
        <w:t xml:space="preserve"> do dnia 31.12.202</w:t>
      </w:r>
      <w:r w:rsidR="00521173" w:rsidRPr="0015609C">
        <w:rPr>
          <w:b/>
        </w:rPr>
        <w:t>5</w:t>
      </w:r>
      <w:r w:rsidR="00DB72F8" w:rsidRPr="0015609C">
        <w:rPr>
          <w:b/>
        </w:rPr>
        <w:t xml:space="preserve"> </w:t>
      </w:r>
      <w:r w:rsidRPr="0015609C">
        <w:rPr>
          <w:b/>
        </w:rPr>
        <w:t>r.</w:t>
      </w:r>
      <w:r w:rsidRPr="0015609C">
        <w:t xml:space="preserve"> lub  do wyczerpania kwoty jaką Zamawiający zamierza przeznaczyć na sfinansowanie zamówienia w zależności od tego, które z wymienionych zdarzeń nastąpi wcześniej.</w:t>
      </w:r>
      <w:r w:rsidR="0067641A" w:rsidRPr="0067641A">
        <w:rPr>
          <w:rFonts w:ascii="Aptos Display" w:eastAsiaTheme="minorHAnsi" w:hAnsi="Aptos Display" w:cstheme="minorBidi"/>
          <w:lang w:eastAsia="en-US"/>
        </w:rPr>
        <w:t xml:space="preserve"> </w:t>
      </w:r>
    </w:p>
    <w:p w14:paraId="13FF8D86" w14:textId="20D54077" w:rsidR="00310256" w:rsidRPr="0015609C" w:rsidRDefault="0067641A" w:rsidP="0067641A">
      <w:pPr>
        <w:pStyle w:val="Akapitzlist"/>
        <w:numPr>
          <w:ilvl w:val="0"/>
          <w:numId w:val="6"/>
        </w:numPr>
        <w:spacing w:line="360" w:lineRule="auto"/>
        <w:ind w:left="0"/>
        <w:jc w:val="both"/>
      </w:pPr>
      <w:r w:rsidRPr="0067641A">
        <w:t xml:space="preserve">Jesteśmy związani niniejszą ofertą przez </w:t>
      </w:r>
      <w:r w:rsidRPr="0067641A">
        <w:rPr>
          <w:bCs/>
        </w:rPr>
        <w:t>30 dni</w:t>
      </w:r>
      <w:r w:rsidRPr="0067641A">
        <w:t xml:space="preserve"> od upływu terminu składania ofert</w:t>
      </w:r>
      <w:r>
        <w:t>.</w:t>
      </w:r>
      <w:r w:rsidRPr="0067641A">
        <w:rPr>
          <w:i/>
          <w:iCs/>
        </w:rPr>
        <w:t xml:space="preserve">      </w:t>
      </w:r>
    </w:p>
    <w:p w14:paraId="4DE505CD" w14:textId="77777777" w:rsidR="00310256" w:rsidRPr="0015609C" w:rsidRDefault="007A6B57" w:rsidP="00F72F9F">
      <w:pPr>
        <w:pStyle w:val="Akapitzlist"/>
        <w:numPr>
          <w:ilvl w:val="0"/>
          <w:numId w:val="6"/>
        </w:numPr>
        <w:spacing w:line="360" w:lineRule="auto"/>
        <w:ind w:left="0"/>
        <w:jc w:val="both"/>
      </w:pPr>
      <w:r w:rsidRPr="0015609C">
        <w:t>Akceptujemy warunki płatności podane we wzorze umowy.</w:t>
      </w:r>
    </w:p>
    <w:p w14:paraId="6EBFFBFB" w14:textId="77777777" w:rsidR="00F72F9F" w:rsidRDefault="00A53D50" w:rsidP="00F72F9F">
      <w:pPr>
        <w:pStyle w:val="Akapitzlist"/>
        <w:numPr>
          <w:ilvl w:val="0"/>
          <w:numId w:val="6"/>
        </w:numPr>
        <w:spacing w:line="360" w:lineRule="auto"/>
        <w:ind w:left="0"/>
        <w:jc w:val="both"/>
      </w:pPr>
      <w:r w:rsidRPr="0015609C">
        <w:t xml:space="preserve">Jako osobę </w:t>
      </w:r>
      <w:r w:rsidRPr="0015609C">
        <w:rPr>
          <w:b/>
        </w:rPr>
        <w:t>upoważnioną do kontaktów</w:t>
      </w:r>
      <w:r w:rsidRPr="0015609C">
        <w:t xml:space="preserve"> z Zamawiającym, w celu realizacji umowy tj.</w:t>
      </w:r>
      <w:r w:rsidR="0032493E" w:rsidRPr="0015609C">
        <w:t xml:space="preserve"> </w:t>
      </w:r>
      <w:r w:rsidRPr="0015609C">
        <w:t xml:space="preserve">koordynatora do sporządzania kosztorysów (wyceny) poszczególnych prac praktycznych </w:t>
      </w:r>
      <w:r w:rsidR="00F72F9F">
        <w:br/>
      </w:r>
      <w:r w:rsidRPr="0015609C">
        <w:t xml:space="preserve">i zdawania przedmiotu umowy wyznaczamy: </w:t>
      </w:r>
    </w:p>
    <w:p w14:paraId="661C652F" w14:textId="25D32209" w:rsidR="00377853" w:rsidRPr="0015609C" w:rsidRDefault="0032493E" w:rsidP="00F72F9F">
      <w:pPr>
        <w:pStyle w:val="Akapitzlist"/>
        <w:spacing w:line="360" w:lineRule="auto"/>
        <w:ind w:left="0"/>
        <w:jc w:val="both"/>
      </w:pPr>
      <w:r w:rsidRPr="0015609C">
        <w:t>p</w:t>
      </w:r>
      <w:r w:rsidRPr="0015609C">
        <w:rPr>
          <w:sz w:val="16"/>
          <w:szCs w:val="16"/>
        </w:rPr>
        <w:t>.……………….…</w:t>
      </w:r>
      <w:r w:rsidR="00F72F9F">
        <w:rPr>
          <w:sz w:val="16"/>
          <w:szCs w:val="16"/>
        </w:rPr>
        <w:t>……………</w:t>
      </w:r>
      <w:r w:rsidR="00A21E7A">
        <w:rPr>
          <w:sz w:val="16"/>
          <w:szCs w:val="16"/>
        </w:rPr>
        <w:t>……….</w:t>
      </w:r>
      <w:r w:rsidRPr="0015609C">
        <w:rPr>
          <w:sz w:val="16"/>
          <w:szCs w:val="16"/>
        </w:rPr>
        <w:t>………</w:t>
      </w:r>
      <w:r w:rsidR="00A21E7A">
        <w:t xml:space="preserve">, </w:t>
      </w:r>
      <w:r w:rsidRPr="0015609C">
        <w:t>tel.:</w:t>
      </w:r>
      <w:r w:rsidRPr="0015609C">
        <w:rPr>
          <w:sz w:val="16"/>
          <w:szCs w:val="16"/>
          <w:vertAlign w:val="subscript"/>
        </w:rPr>
        <w:t>…………………</w:t>
      </w:r>
      <w:r w:rsidR="008527DE" w:rsidRPr="0015609C">
        <w:rPr>
          <w:sz w:val="16"/>
          <w:szCs w:val="16"/>
          <w:vertAlign w:val="subscript"/>
        </w:rPr>
        <w:t>………………………………………..…</w:t>
      </w:r>
      <w:r w:rsidRPr="0015609C">
        <w:rPr>
          <w:sz w:val="16"/>
          <w:szCs w:val="16"/>
          <w:vertAlign w:val="subscript"/>
        </w:rPr>
        <w:t>……</w:t>
      </w:r>
      <w:r w:rsidRPr="0015609C">
        <w:t>, e-mail:</w:t>
      </w:r>
      <w:r w:rsidRPr="0015609C">
        <w:rPr>
          <w:sz w:val="16"/>
          <w:szCs w:val="16"/>
        </w:rPr>
        <w:t>…………………</w:t>
      </w:r>
      <w:r w:rsidR="008527DE" w:rsidRPr="0015609C">
        <w:rPr>
          <w:sz w:val="16"/>
          <w:szCs w:val="16"/>
        </w:rPr>
        <w:t>……………</w:t>
      </w:r>
      <w:r w:rsidR="00F72F9F">
        <w:rPr>
          <w:sz w:val="16"/>
          <w:szCs w:val="16"/>
        </w:rPr>
        <w:t>..</w:t>
      </w:r>
      <w:r w:rsidRPr="0015609C">
        <w:t xml:space="preserve">, </w:t>
      </w:r>
      <w:r w:rsidR="00377853" w:rsidRPr="0015609C">
        <w:t>adres</w:t>
      </w:r>
      <w:r w:rsidRPr="0015609C">
        <w:t xml:space="preserve"> </w:t>
      </w:r>
      <w:r w:rsidR="00A53D50" w:rsidRPr="0015609C">
        <w:t>d</w:t>
      </w:r>
      <w:r w:rsidRPr="0015609C">
        <w:t xml:space="preserve">o </w:t>
      </w:r>
      <w:r w:rsidR="00377853" w:rsidRPr="0015609C">
        <w:t>korespondencji:</w:t>
      </w:r>
      <w:r w:rsidR="00377853" w:rsidRPr="0015609C">
        <w:rPr>
          <w:sz w:val="16"/>
          <w:szCs w:val="16"/>
        </w:rPr>
        <w:t>………………………</w:t>
      </w:r>
      <w:r w:rsidR="008527DE" w:rsidRPr="0015609C">
        <w:rPr>
          <w:sz w:val="16"/>
          <w:szCs w:val="16"/>
        </w:rPr>
        <w:t>…………………………………………………….</w:t>
      </w:r>
      <w:r w:rsidR="00377853" w:rsidRPr="0015609C">
        <w:rPr>
          <w:sz w:val="16"/>
          <w:szCs w:val="16"/>
        </w:rPr>
        <w:t>……………………</w:t>
      </w:r>
      <w:r w:rsidR="00F72F9F">
        <w:rPr>
          <w:sz w:val="16"/>
          <w:szCs w:val="16"/>
        </w:rPr>
        <w:t>..</w:t>
      </w:r>
      <w:r w:rsidR="00377853" w:rsidRPr="0015609C">
        <w:rPr>
          <w:sz w:val="16"/>
          <w:szCs w:val="16"/>
        </w:rPr>
        <w:t>…………</w:t>
      </w:r>
      <w:r w:rsidR="007A6B57" w:rsidRPr="0015609C">
        <w:rPr>
          <w:rFonts w:eastAsia="Calibri"/>
          <w:color w:val="000000"/>
          <w:sz w:val="16"/>
          <w:szCs w:val="16"/>
        </w:rPr>
        <w:t xml:space="preserve"> </w:t>
      </w:r>
      <w:r w:rsidR="007A6B57" w:rsidRPr="0015609C">
        <w:rPr>
          <w:rFonts w:eastAsia="Calibri"/>
          <w:color w:val="000000"/>
        </w:rPr>
        <w:t xml:space="preserve"> </w:t>
      </w:r>
    </w:p>
    <w:p w14:paraId="6A62A280" w14:textId="71DD2C86" w:rsidR="00310256" w:rsidRPr="0015609C" w:rsidRDefault="007A6B57" w:rsidP="00F72F9F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560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Zastrzegamy sobie prawo zmiany ww. osoby, w drodze pisemnej notyfikacji  </w:t>
      </w:r>
      <w:r w:rsidR="00060CBA" w:rsidRPr="0015609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15609C">
        <w:rPr>
          <w:rFonts w:ascii="Times New Roman" w:eastAsia="Calibri" w:hAnsi="Times New Roman" w:cs="Times New Roman"/>
          <w:color w:val="000000"/>
          <w:sz w:val="24"/>
          <w:szCs w:val="24"/>
        </w:rPr>
        <w:t>o dokonanej zmianie.</w:t>
      </w:r>
    </w:p>
    <w:p w14:paraId="4D064C5A" w14:textId="77777777" w:rsidR="00DB72F8" w:rsidRPr="0015609C" w:rsidRDefault="00CD7705" w:rsidP="00F72F9F">
      <w:pPr>
        <w:pStyle w:val="Akapitzlist"/>
        <w:numPr>
          <w:ilvl w:val="0"/>
          <w:numId w:val="6"/>
        </w:numPr>
        <w:spacing w:line="360" w:lineRule="auto"/>
        <w:ind w:left="0"/>
        <w:jc w:val="both"/>
        <w:rPr>
          <w:rFonts w:eastAsia="Calibri"/>
          <w:lang w:eastAsia="en-US"/>
        </w:rPr>
      </w:pPr>
      <w:r w:rsidRPr="00A21E7A">
        <w:rPr>
          <w:b/>
          <w:bCs/>
        </w:rPr>
        <w:t>Deklarujemy, iż do realizacji niniejszego zamówienia</w:t>
      </w:r>
      <w:r w:rsidR="00DB72F8" w:rsidRPr="0015609C">
        <w:t>:</w:t>
      </w:r>
    </w:p>
    <w:p w14:paraId="705F424A" w14:textId="49C74BBF" w:rsidR="00DB72F8" w:rsidRPr="00A21E7A" w:rsidRDefault="00CD7705" w:rsidP="00F72F9F">
      <w:pPr>
        <w:pStyle w:val="Akapitzlist"/>
        <w:spacing w:line="360" w:lineRule="auto"/>
        <w:ind w:left="0"/>
        <w:jc w:val="both"/>
        <w:rPr>
          <w:b/>
          <w:bCs/>
        </w:rPr>
      </w:pPr>
      <w:r w:rsidRPr="00A21E7A">
        <w:rPr>
          <w:b/>
          <w:bCs/>
          <w:sz w:val="20"/>
          <w:szCs w:val="20"/>
        </w:rPr>
        <w:t>ZATRUDNIMY/ NIE ZATRUDNIMY</w:t>
      </w:r>
      <w:r w:rsidR="00DB72F8" w:rsidRPr="00A21E7A">
        <w:rPr>
          <w:b/>
          <w:bCs/>
        </w:rPr>
        <w:t xml:space="preserve"> </w:t>
      </w:r>
      <w:r w:rsidR="00DB72F8" w:rsidRPr="00A21E7A">
        <w:rPr>
          <w:rStyle w:val="Odwoanieprzypisudolnego"/>
          <w:b/>
          <w:bCs/>
        </w:rPr>
        <w:footnoteReference w:id="2"/>
      </w:r>
      <w:r w:rsidRPr="00A21E7A">
        <w:rPr>
          <w:b/>
          <w:bCs/>
        </w:rPr>
        <w:t xml:space="preserve"> </w:t>
      </w:r>
    </w:p>
    <w:p w14:paraId="1B213203" w14:textId="48FF67A4" w:rsidR="00DB72F8" w:rsidRPr="0015609C" w:rsidRDefault="00CD7705" w:rsidP="00F72F9F">
      <w:pPr>
        <w:pStyle w:val="Akapitzlist"/>
        <w:spacing w:line="360" w:lineRule="auto"/>
        <w:ind w:left="0"/>
        <w:jc w:val="both"/>
      </w:pPr>
      <w:r w:rsidRPr="0015609C">
        <w:t>co</w:t>
      </w:r>
      <w:r w:rsidRPr="0015609C">
        <w:rPr>
          <w:color w:val="FF0000"/>
        </w:rPr>
        <w:t xml:space="preserve"> </w:t>
      </w:r>
      <w:r w:rsidRPr="0015609C">
        <w:t xml:space="preserve">najmniej jedną (1) osobę </w:t>
      </w:r>
      <w:r w:rsidR="00521173" w:rsidRPr="0015609C">
        <w:t xml:space="preserve">z </w:t>
      </w:r>
      <w:r w:rsidRPr="0015609C">
        <w:t>niepełnosprawn</w:t>
      </w:r>
      <w:r w:rsidR="00521173" w:rsidRPr="0015609C">
        <w:t>ością</w:t>
      </w:r>
      <w:r w:rsidRPr="0015609C">
        <w:t xml:space="preserve"> </w:t>
      </w:r>
    </w:p>
    <w:p w14:paraId="6500EDF3" w14:textId="4A4461EC" w:rsidR="00310256" w:rsidRPr="0015609C" w:rsidRDefault="00CD7705" w:rsidP="00F72F9F">
      <w:pPr>
        <w:pStyle w:val="Akapitzlist"/>
        <w:spacing w:line="360" w:lineRule="auto"/>
        <w:ind w:left="0"/>
        <w:jc w:val="both"/>
      </w:pPr>
      <w:r w:rsidRPr="0015609C">
        <w:t xml:space="preserve">lub </w:t>
      </w:r>
      <w:r w:rsidRPr="0015609C">
        <w:rPr>
          <w:b/>
          <w:sz w:val="20"/>
          <w:szCs w:val="20"/>
        </w:rPr>
        <w:t>JESTEM/ NIE JESTEM OSOBĄ</w:t>
      </w:r>
      <w:r w:rsidR="00521173" w:rsidRPr="0015609C">
        <w:rPr>
          <w:b/>
          <w:sz w:val="20"/>
          <w:szCs w:val="20"/>
        </w:rPr>
        <w:t xml:space="preserve"> Z</w:t>
      </w:r>
      <w:r w:rsidRPr="0015609C">
        <w:rPr>
          <w:b/>
          <w:sz w:val="20"/>
          <w:szCs w:val="20"/>
        </w:rPr>
        <w:t xml:space="preserve"> NIEPEŁNOSPRAWN</w:t>
      </w:r>
      <w:r w:rsidR="00521173" w:rsidRPr="0015609C">
        <w:rPr>
          <w:b/>
          <w:sz w:val="20"/>
          <w:szCs w:val="20"/>
        </w:rPr>
        <w:t>OŚCIĄ</w:t>
      </w:r>
      <w:r w:rsidRPr="0015609C">
        <w:t xml:space="preserve"> o której mowa w przepisach </w:t>
      </w:r>
      <w:r w:rsidR="00CF5A2A">
        <w:br/>
      </w:r>
      <w:r w:rsidRPr="0015609C">
        <w:t>o rehabilitacji zawodowej  i społecznej oraz zatrudnianiu osób niepełnosprawnych.</w:t>
      </w:r>
    </w:p>
    <w:p w14:paraId="5C461AE1" w14:textId="7DCCD891" w:rsidR="00427751" w:rsidRPr="00FE6963" w:rsidRDefault="00393FE2" w:rsidP="00F72F9F">
      <w:pPr>
        <w:pStyle w:val="Akapitzlist"/>
        <w:numPr>
          <w:ilvl w:val="0"/>
          <w:numId w:val="6"/>
        </w:numPr>
        <w:spacing w:line="360" w:lineRule="auto"/>
        <w:ind w:left="0"/>
        <w:jc w:val="both"/>
        <w:rPr>
          <w:rFonts w:eastAsia="Calibri"/>
          <w:color w:val="000000"/>
          <w:lang w:eastAsia="en-US"/>
        </w:rPr>
      </w:pPr>
      <w:r w:rsidRPr="0015609C">
        <w:rPr>
          <w:b/>
        </w:rPr>
        <w:t xml:space="preserve">Przekazywanie materiałów do obróbki oraz ich odbiór po wykonaniu usługi następować będzie w miejscu </w:t>
      </w:r>
      <w:r w:rsidRPr="0015609C">
        <w:t>(podać adres)</w:t>
      </w:r>
      <w:r w:rsidR="00310256" w:rsidRPr="0015609C">
        <w:t>:</w:t>
      </w:r>
    </w:p>
    <w:p w14:paraId="77EC5083" w14:textId="3F478BF4" w:rsidR="006B00BD" w:rsidRPr="0015609C" w:rsidRDefault="00310256" w:rsidP="00F72F9F">
      <w:pPr>
        <w:pStyle w:val="Akapitzlist"/>
        <w:spacing w:line="360" w:lineRule="auto"/>
        <w:ind w:left="0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15609C">
        <w:rPr>
          <w:rFonts w:eastAsia="Calibri"/>
          <w:color w:val="000000"/>
          <w:sz w:val="16"/>
          <w:szCs w:val="16"/>
          <w:lang w:eastAsia="en-US"/>
        </w:rPr>
        <w:t>………………………………………………………………………………</w:t>
      </w:r>
      <w:r w:rsidR="00427751" w:rsidRPr="0015609C">
        <w:rPr>
          <w:rFonts w:eastAsia="Calibri"/>
          <w:color w:val="000000"/>
          <w:sz w:val="16"/>
          <w:szCs w:val="16"/>
          <w:lang w:eastAsia="en-US"/>
        </w:rPr>
        <w:t>…………………………………………………</w:t>
      </w:r>
      <w:r w:rsidRPr="0015609C">
        <w:rPr>
          <w:rFonts w:eastAsia="Calibri"/>
          <w:color w:val="000000"/>
          <w:sz w:val="16"/>
          <w:szCs w:val="16"/>
          <w:lang w:eastAsia="en-US"/>
        </w:rPr>
        <w:t>………</w:t>
      </w:r>
    </w:p>
    <w:p w14:paraId="7385D0F8" w14:textId="5AB44D33" w:rsidR="00427751" w:rsidRPr="00F72F9F" w:rsidRDefault="00393FE2" w:rsidP="00F72F9F">
      <w:pPr>
        <w:pStyle w:val="Akapitzlist"/>
        <w:numPr>
          <w:ilvl w:val="0"/>
          <w:numId w:val="6"/>
        </w:numPr>
        <w:spacing w:line="360" w:lineRule="auto"/>
        <w:ind w:left="0"/>
        <w:jc w:val="both"/>
        <w:rPr>
          <w:rFonts w:eastAsia="Calibri"/>
          <w:color w:val="000000"/>
          <w:lang w:eastAsia="en-US"/>
        </w:rPr>
      </w:pPr>
      <w:r w:rsidRPr="0015609C">
        <w:rPr>
          <w:b/>
        </w:rPr>
        <w:t>Zlecenia produkcyjne przekazane będą Wykonawcy na adres</w:t>
      </w:r>
      <w:r w:rsidRPr="0015609C">
        <w:t>:</w:t>
      </w:r>
    </w:p>
    <w:p w14:paraId="12E07EEC" w14:textId="25E35FBC" w:rsidR="00310256" w:rsidRPr="0015609C" w:rsidRDefault="00310256" w:rsidP="00F72F9F">
      <w:pPr>
        <w:pStyle w:val="Akapitzlist"/>
        <w:spacing w:line="360" w:lineRule="auto"/>
        <w:ind w:left="0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15609C">
        <w:rPr>
          <w:rFonts w:eastAsia="Calibri"/>
          <w:color w:val="000000"/>
          <w:sz w:val="16"/>
          <w:szCs w:val="16"/>
          <w:lang w:eastAsia="en-US"/>
        </w:rPr>
        <w:t>……………………………………………………………………………………</w:t>
      </w:r>
      <w:r w:rsidR="00427751" w:rsidRPr="0015609C">
        <w:rPr>
          <w:rFonts w:eastAsia="Calibri"/>
          <w:color w:val="000000"/>
          <w:sz w:val="16"/>
          <w:szCs w:val="16"/>
          <w:lang w:eastAsia="en-US"/>
        </w:rPr>
        <w:t>……………………………………………</w:t>
      </w:r>
      <w:r w:rsidR="008527DE" w:rsidRPr="0015609C">
        <w:rPr>
          <w:rFonts w:eastAsia="Calibri"/>
          <w:color w:val="000000"/>
          <w:sz w:val="16"/>
          <w:szCs w:val="16"/>
          <w:lang w:eastAsia="en-US"/>
        </w:rPr>
        <w:t>…</w:t>
      </w:r>
      <w:r w:rsidR="00427751" w:rsidRPr="0015609C">
        <w:rPr>
          <w:rFonts w:eastAsia="Calibri"/>
          <w:color w:val="000000"/>
          <w:sz w:val="16"/>
          <w:szCs w:val="16"/>
          <w:lang w:eastAsia="en-US"/>
        </w:rPr>
        <w:t>…</w:t>
      </w:r>
      <w:r w:rsidRPr="0015609C">
        <w:rPr>
          <w:rFonts w:eastAsia="Calibri"/>
          <w:color w:val="000000"/>
          <w:sz w:val="16"/>
          <w:szCs w:val="16"/>
          <w:lang w:eastAsia="en-US"/>
        </w:rPr>
        <w:t>…</w:t>
      </w:r>
    </w:p>
    <w:p w14:paraId="4971E60C" w14:textId="77777777" w:rsidR="00310256" w:rsidRPr="0015609C" w:rsidRDefault="00390577" w:rsidP="00F72F9F">
      <w:pPr>
        <w:pStyle w:val="Akapitzlist"/>
        <w:numPr>
          <w:ilvl w:val="0"/>
          <w:numId w:val="6"/>
        </w:numPr>
        <w:spacing w:line="360" w:lineRule="auto"/>
        <w:ind w:left="0"/>
        <w:jc w:val="both"/>
        <w:rPr>
          <w:rFonts w:eastAsia="Calibri"/>
          <w:color w:val="000000"/>
          <w:lang w:eastAsia="en-US"/>
        </w:rPr>
      </w:pPr>
      <w:r w:rsidRPr="0015609C">
        <w:lastRenderedPageBreak/>
        <w:t xml:space="preserve">Oświadczamy, iż </w:t>
      </w:r>
      <w:r w:rsidRPr="0015609C">
        <w:rPr>
          <w:b/>
        </w:rPr>
        <w:t>warunki udziału w postępowaniu</w:t>
      </w:r>
      <w:r w:rsidRPr="0015609C">
        <w:t xml:space="preserve"> określone w </w:t>
      </w:r>
      <w:r w:rsidRPr="007934B8">
        <w:rPr>
          <w:b/>
          <w:bCs/>
        </w:rPr>
        <w:t>załączniku nr 1</w:t>
      </w:r>
      <w:r w:rsidRPr="0015609C">
        <w:t xml:space="preserve"> do ogłoszenia (opis przedmiotu zamówienia) spełniamy samodzielnie</w:t>
      </w:r>
      <w:r w:rsidRPr="0015609C">
        <w:rPr>
          <w:rStyle w:val="Odwoanieprzypisudolnego"/>
          <w:lang w:eastAsia="en-US"/>
        </w:rPr>
        <w:footnoteReference w:id="3"/>
      </w:r>
      <w:r w:rsidRPr="0015609C">
        <w:t>.</w:t>
      </w:r>
    </w:p>
    <w:p w14:paraId="31932AAF" w14:textId="1679822A" w:rsidR="00310256" w:rsidRPr="0015609C" w:rsidRDefault="00390577" w:rsidP="00F72F9F">
      <w:pPr>
        <w:pStyle w:val="Akapitzlist"/>
        <w:numPr>
          <w:ilvl w:val="0"/>
          <w:numId w:val="6"/>
        </w:numPr>
        <w:spacing w:line="360" w:lineRule="auto"/>
        <w:ind w:left="0"/>
        <w:jc w:val="both"/>
        <w:rPr>
          <w:rFonts w:eastAsia="Calibri"/>
          <w:color w:val="000000"/>
          <w:lang w:eastAsia="en-US"/>
        </w:rPr>
      </w:pPr>
      <w:r w:rsidRPr="0015609C">
        <w:t xml:space="preserve">Podwykonawcy/om powierzymy następującą część/części zamówienia, </w:t>
      </w:r>
      <w:r w:rsidRPr="0015609C">
        <w:rPr>
          <w:i/>
        </w:rPr>
        <w:t>(zakres i nazwa jeżeli dotyczy)</w:t>
      </w:r>
      <w:r w:rsidRPr="0015609C">
        <w:rPr>
          <w:rStyle w:val="Odwoanieprzypisudolnego"/>
        </w:rPr>
        <w:footnoteReference w:id="4"/>
      </w:r>
      <w:r w:rsidRPr="0015609C">
        <w:t>:</w:t>
      </w:r>
      <w:r w:rsidRPr="0015609C">
        <w:rPr>
          <w:sz w:val="16"/>
          <w:szCs w:val="16"/>
        </w:rPr>
        <w:t>………</w:t>
      </w:r>
      <w:r w:rsidR="00427751" w:rsidRPr="0015609C">
        <w:rPr>
          <w:sz w:val="16"/>
          <w:szCs w:val="16"/>
        </w:rPr>
        <w:t>…………………………………………</w:t>
      </w:r>
      <w:r w:rsidRPr="0015609C">
        <w:rPr>
          <w:sz w:val="16"/>
          <w:szCs w:val="16"/>
        </w:rPr>
        <w:t>………………………………………</w:t>
      </w:r>
      <w:r w:rsidR="00F72F9F">
        <w:rPr>
          <w:sz w:val="16"/>
          <w:szCs w:val="16"/>
        </w:rPr>
        <w:t>………………….</w:t>
      </w:r>
      <w:r w:rsidRPr="0015609C">
        <w:rPr>
          <w:sz w:val="16"/>
          <w:szCs w:val="16"/>
        </w:rPr>
        <w:t>………………</w:t>
      </w:r>
      <w:r w:rsidR="007C6370" w:rsidRPr="0015609C">
        <w:rPr>
          <w:sz w:val="16"/>
          <w:szCs w:val="16"/>
        </w:rPr>
        <w:t>……</w:t>
      </w:r>
      <w:r w:rsidR="00427751" w:rsidRPr="0015609C">
        <w:rPr>
          <w:sz w:val="16"/>
          <w:szCs w:val="16"/>
        </w:rPr>
        <w:t xml:space="preserve"> </w:t>
      </w:r>
      <w:r w:rsidR="00427751" w:rsidRPr="0015609C">
        <w:t xml:space="preserve"> </w:t>
      </w:r>
      <w:r w:rsidRPr="0015609C">
        <w:t>nazwa:</w:t>
      </w:r>
      <w:r w:rsidRPr="0015609C">
        <w:rPr>
          <w:sz w:val="16"/>
          <w:szCs w:val="16"/>
        </w:rPr>
        <w:t>…………………………………………………</w:t>
      </w:r>
      <w:r w:rsidR="00427751" w:rsidRPr="0015609C">
        <w:rPr>
          <w:sz w:val="16"/>
          <w:szCs w:val="16"/>
        </w:rPr>
        <w:t>………………………………………………………………………...</w:t>
      </w:r>
      <w:r w:rsidR="00F72F9F">
        <w:rPr>
          <w:sz w:val="16"/>
          <w:szCs w:val="16"/>
        </w:rPr>
        <w:t>.............</w:t>
      </w:r>
      <w:r w:rsidRPr="0015609C">
        <w:rPr>
          <w:sz w:val="16"/>
          <w:szCs w:val="16"/>
        </w:rPr>
        <w:t>…</w:t>
      </w:r>
    </w:p>
    <w:p w14:paraId="75D94A9F" w14:textId="77777777" w:rsidR="00310256" w:rsidRPr="0015609C" w:rsidRDefault="00310256" w:rsidP="00F72F9F">
      <w:pPr>
        <w:pStyle w:val="Akapitzlist"/>
        <w:numPr>
          <w:ilvl w:val="0"/>
          <w:numId w:val="6"/>
        </w:numPr>
        <w:spacing w:line="360" w:lineRule="auto"/>
        <w:ind w:left="0"/>
        <w:jc w:val="both"/>
        <w:rPr>
          <w:rFonts w:eastAsia="Calibri"/>
          <w:color w:val="000000"/>
          <w:lang w:eastAsia="en-US"/>
        </w:rPr>
      </w:pPr>
      <w:r w:rsidRPr="0015609C">
        <w:rPr>
          <w:rFonts w:eastAsia="Calibri"/>
        </w:rPr>
        <w:t>Oświadczamy, iż zapoznaliśmy się z opisem przedmiotu zamówienia, nie wnosimy do niego zastrzeżeń oraz zdobyliśmy konieczne informacje do przygotowania oferty i zobowiązujemy się spełnić wszystkie wymienione w opisie i  we wszystkich załącznikach wymagania Zmawiającego.</w:t>
      </w:r>
    </w:p>
    <w:p w14:paraId="2C10A7CE" w14:textId="7330061D" w:rsidR="00310256" w:rsidRPr="0015609C" w:rsidRDefault="007A6B57" w:rsidP="00F72F9F">
      <w:pPr>
        <w:pStyle w:val="Akapitzlist"/>
        <w:numPr>
          <w:ilvl w:val="0"/>
          <w:numId w:val="6"/>
        </w:numPr>
        <w:spacing w:line="360" w:lineRule="auto"/>
        <w:ind w:left="0"/>
        <w:jc w:val="both"/>
        <w:rPr>
          <w:rFonts w:eastAsia="Calibri"/>
          <w:color w:val="000000"/>
          <w:lang w:eastAsia="en-US"/>
        </w:rPr>
      </w:pPr>
      <w:r w:rsidRPr="0015609C">
        <w:t xml:space="preserve">Treść wzoru umowy została przez nas zaakceptowana i zobowiązujemy się w przypadku wyboru naszej oferty do zawarcia umowy na wyżej wymienionych warunkach. </w:t>
      </w:r>
    </w:p>
    <w:p w14:paraId="16024EFF" w14:textId="041CA36E" w:rsidR="00310256" w:rsidRPr="0015609C" w:rsidRDefault="007A6B57" w:rsidP="00F72F9F">
      <w:pPr>
        <w:pStyle w:val="Akapitzlist"/>
        <w:numPr>
          <w:ilvl w:val="0"/>
          <w:numId w:val="6"/>
        </w:numPr>
        <w:spacing w:line="360" w:lineRule="auto"/>
        <w:ind w:left="0"/>
        <w:jc w:val="both"/>
        <w:rPr>
          <w:rFonts w:eastAsia="Calibri"/>
          <w:color w:val="000000"/>
          <w:lang w:eastAsia="en-US"/>
        </w:rPr>
      </w:pPr>
      <w:r w:rsidRPr="0015609C">
        <w:rPr>
          <w:rFonts w:eastAsia="Calibri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 z dnia 10.10.2002 </w:t>
      </w:r>
      <w:r w:rsidR="00F72F9F">
        <w:rPr>
          <w:rFonts w:eastAsia="Calibri"/>
        </w:rPr>
        <w:br/>
      </w:r>
      <w:r w:rsidRPr="0015609C">
        <w:rPr>
          <w:rFonts w:eastAsia="Calibri"/>
        </w:rPr>
        <w:t>o minimalnym wynagrodzeniu za pracę (</w:t>
      </w:r>
      <w:r w:rsidR="00D03D01" w:rsidRPr="00D03D01">
        <w:rPr>
          <w:rFonts w:eastAsia="Calibri"/>
        </w:rPr>
        <w:t>Dz. U. z 2020</w:t>
      </w:r>
      <w:r w:rsidR="00D03D01">
        <w:rPr>
          <w:rFonts w:eastAsia="Calibri"/>
        </w:rPr>
        <w:t xml:space="preserve"> </w:t>
      </w:r>
      <w:r w:rsidR="00D03D01" w:rsidRPr="00D03D01">
        <w:rPr>
          <w:rFonts w:eastAsia="Calibri"/>
        </w:rPr>
        <w:t xml:space="preserve">r. poz. 2207 z </w:t>
      </w:r>
      <w:proofErr w:type="spellStart"/>
      <w:r w:rsidR="00D03D01" w:rsidRPr="00D03D01">
        <w:rPr>
          <w:rFonts w:eastAsia="Calibri"/>
        </w:rPr>
        <w:t>późn</w:t>
      </w:r>
      <w:proofErr w:type="spellEnd"/>
      <w:r w:rsidR="00D03D01" w:rsidRPr="00D03D01">
        <w:rPr>
          <w:rFonts w:eastAsia="Calibri"/>
        </w:rPr>
        <w:t>. zm.</w:t>
      </w:r>
      <w:r w:rsidRPr="0015609C">
        <w:rPr>
          <w:rFonts w:eastAsia="Calibri"/>
        </w:rPr>
        <w:t>)  - dotyczy Wykonawcy prowadzącego działalność gospodarczą</w:t>
      </w:r>
      <w:r w:rsidR="0067641A">
        <w:rPr>
          <w:rFonts w:eastAsia="Calibri"/>
        </w:rPr>
        <w:t>.</w:t>
      </w:r>
      <w:r w:rsidRPr="0015609C">
        <w:rPr>
          <w:rFonts w:eastAsia="Calibri"/>
        </w:rPr>
        <w:t xml:space="preserve"> </w:t>
      </w:r>
    </w:p>
    <w:p w14:paraId="5AB98BC7" w14:textId="7C9360EC" w:rsidR="006B00BD" w:rsidRPr="00D03D01" w:rsidRDefault="007A6B57" w:rsidP="00F72F9F">
      <w:pPr>
        <w:pStyle w:val="Akapitzlist"/>
        <w:numPr>
          <w:ilvl w:val="0"/>
          <w:numId w:val="6"/>
        </w:numPr>
        <w:spacing w:line="360" w:lineRule="auto"/>
        <w:ind w:left="0"/>
        <w:jc w:val="both"/>
        <w:rPr>
          <w:rFonts w:eastAsia="Calibri"/>
          <w:color w:val="000000"/>
          <w:lang w:eastAsia="en-US"/>
        </w:rPr>
      </w:pPr>
      <w:r w:rsidRPr="0015609C">
        <w:rPr>
          <w:rFonts w:eastAsia="Calibri"/>
        </w:rPr>
        <w:t xml:space="preserve">Oświadczamy, że wynagrodzenie określone w naszej ofercie zostało skalkulowane </w:t>
      </w:r>
      <w:r w:rsidR="00060CBA" w:rsidRPr="0015609C">
        <w:rPr>
          <w:rFonts w:eastAsia="Calibri"/>
        </w:rPr>
        <w:br/>
      </w:r>
      <w:r w:rsidRPr="0015609C">
        <w:rPr>
          <w:rFonts w:eastAsia="Calibri"/>
        </w:rPr>
        <w:t>z uwzględnieniem przepisów ustawy z dnia 10.10.2002 o minimalnym wynagrodzeniu za pracę (</w:t>
      </w:r>
      <w:r w:rsidR="00D03D01" w:rsidRPr="00D03D01">
        <w:rPr>
          <w:rFonts w:eastAsia="Calibri"/>
        </w:rPr>
        <w:t>Dz. U. z 2020</w:t>
      </w:r>
      <w:r w:rsidR="00D03D01">
        <w:rPr>
          <w:rFonts w:eastAsia="Calibri"/>
        </w:rPr>
        <w:t xml:space="preserve"> </w:t>
      </w:r>
      <w:r w:rsidR="00D03D01" w:rsidRPr="00D03D01">
        <w:rPr>
          <w:rFonts w:eastAsia="Calibri"/>
        </w:rPr>
        <w:t xml:space="preserve">r. poz. 2207 z </w:t>
      </w:r>
      <w:proofErr w:type="spellStart"/>
      <w:r w:rsidR="00D03D01" w:rsidRPr="00D03D01">
        <w:rPr>
          <w:rFonts w:eastAsia="Calibri"/>
        </w:rPr>
        <w:t>późn</w:t>
      </w:r>
      <w:proofErr w:type="spellEnd"/>
      <w:r w:rsidR="00D03D01" w:rsidRPr="00D03D01">
        <w:rPr>
          <w:rFonts w:eastAsia="Calibri"/>
        </w:rPr>
        <w:t>. zm.)</w:t>
      </w:r>
      <w:r w:rsidR="00D03D01">
        <w:rPr>
          <w:rFonts w:eastAsia="Calibri"/>
        </w:rPr>
        <w:t xml:space="preserve"> </w:t>
      </w:r>
      <w:r w:rsidRPr="0015609C">
        <w:rPr>
          <w:rFonts w:eastAsia="Calibri"/>
        </w:rPr>
        <w:t>– dotyczy Wykonawcy będącego osobą fizyczną, który nie prowadzi działalności gospodarczej.</w:t>
      </w:r>
    </w:p>
    <w:p w14:paraId="3C745EE2" w14:textId="15BEE97D" w:rsidR="004E1DB2" w:rsidRPr="0015609C" w:rsidRDefault="004E1DB2" w:rsidP="00F72F9F">
      <w:pPr>
        <w:pStyle w:val="Akapitzlist"/>
        <w:numPr>
          <w:ilvl w:val="0"/>
          <w:numId w:val="6"/>
        </w:numPr>
        <w:spacing w:line="360" w:lineRule="auto"/>
        <w:ind w:left="0"/>
        <w:jc w:val="both"/>
        <w:rPr>
          <w:rFonts w:eastAsia="Calibri"/>
          <w:color w:val="000000"/>
          <w:lang w:eastAsia="en-US"/>
        </w:rPr>
      </w:pPr>
      <w:r w:rsidRPr="0015609C">
        <w:rPr>
          <w:iCs/>
        </w:rPr>
        <w:t xml:space="preserve">Oświadczamy, iż zapoznaliśmy się z klauzulą informacyjną RODO znajdującą się </w:t>
      </w:r>
      <w:r w:rsidR="00060CBA" w:rsidRPr="0015609C">
        <w:rPr>
          <w:iCs/>
        </w:rPr>
        <w:br/>
      </w:r>
      <w:r w:rsidRPr="0015609C">
        <w:rPr>
          <w:iCs/>
        </w:rPr>
        <w:t xml:space="preserve">w pkt. 13 do ogłoszenia o niniejszym zamówieniu oraz oświadczamy, że wypełniliśmy obowiązki informacyjne przewidziane w art. 13 lub art. 14 Rozporządzenia Parlamentu Europejskiego i Rady (UE) 2016/679 z dnia 27 kwietnia 2016 r. w sprawie ochrony osób fizycznych w związku z przetwarzaniem danych osobowych i w sprawie swobodnego przepływu takich danych oraz uchylenia dyrektywy 95/46/WE (ogólne rozporządzenie     </w:t>
      </w:r>
      <w:r w:rsidR="00F72F9F">
        <w:rPr>
          <w:iCs/>
        </w:rPr>
        <w:br/>
      </w:r>
      <w:r w:rsidRPr="0015609C">
        <w:rPr>
          <w:iCs/>
        </w:rPr>
        <w:t>o</w:t>
      </w:r>
      <w:r w:rsidR="00F72F9F">
        <w:rPr>
          <w:iCs/>
        </w:rPr>
        <w:t xml:space="preserve"> </w:t>
      </w:r>
      <w:r w:rsidRPr="0015609C">
        <w:rPr>
          <w:iCs/>
        </w:rPr>
        <w:t>ochronie danych) (Dz. 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19107D38" w14:textId="77777777" w:rsidR="00021E09" w:rsidRPr="0015609C" w:rsidRDefault="00021E09" w:rsidP="00F72F9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1CF7F6" w14:textId="7D073887" w:rsidR="007A6B57" w:rsidRPr="006B00BD" w:rsidRDefault="007A6B57" w:rsidP="00F72F9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00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Znając treść przepisu art. 297 §1 Kodeksu Karnego:</w:t>
      </w:r>
    </w:p>
    <w:p w14:paraId="0B618FE2" w14:textId="58100F17" w:rsidR="007A6B57" w:rsidRPr="0015609C" w:rsidRDefault="007A6B57" w:rsidP="00F72F9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5609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14:paraId="1047F265" w14:textId="07D18065" w:rsidR="00854842" w:rsidRDefault="00854842" w:rsidP="00F72F9F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B37617C" w14:textId="77777777" w:rsidR="00A21E7A" w:rsidRDefault="00A21E7A" w:rsidP="00F72F9F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1BA3A039" w14:textId="77777777" w:rsidR="006B00BD" w:rsidRPr="00A21E7A" w:rsidRDefault="006B00BD" w:rsidP="00F72F9F">
      <w:pPr>
        <w:spacing w:after="0" w:line="360" w:lineRule="auto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</w:p>
    <w:p w14:paraId="332ABF7E" w14:textId="2B80D0A8" w:rsidR="007A6B57" w:rsidRPr="00A21E7A" w:rsidRDefault="00A21E7A" w:rsidP="00F72F9F">
      <w:pPr>
        <w:tabs>
          <w:tab w:val="left" w:pos="2552"/>
        </w:tabs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A21E7A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…..</w:t>
      </w:r>
      <w:r w:rsidR="007A6B57" w:rsidRPr="00A21E7A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.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..</w:t>
      </w:r>
      <w:r w:rsidR="007A6B57" w:rsidRPr="00A21E7A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............................</w:t>
      </w:r>
      <w:r w:rsidR="00427751" w:rsidRPr="00A21E7A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..................</w:t>
      </w:r>
      <w:r w:rsidR="007A6B57" w:rsidRPr="00A21E7A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..................................................</w:t>
      </w:r>
    </w:p>
    <w:p w14:paraId="7230F3EA" w14:textId="77777777" w:rsidR="00427751" w:rsidRPr="00A21E7A" w:rsidRDefault="00427751" w:rsidP="00F72F9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A21E7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data i czytelny podpis lub podpis na pieczęci imiennej </w:t>
      </w:r>
    </w:p>
    <w:p w14:paraId="5B0A46D3" w14:textId="1CFFDE0A" w:rsidR="00427751" w:rsidRPr="00A21E7A" w:rsidRDefault="00427751" w:rsidP="00F72F9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A21E7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osoby upoważnionej do składania oferty</w:t>
      </w:r>
    </w:p>
    <w:p w14:paraId="68E0749E" w14:textId="344BFF5E" w:rsidR="007A6B57" w:rsidRPr="00A21E7A" w:rsidRDefault="00427751" w:rsidP="00F72F9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A21E7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imieniu Wykonawcy</w:t>
      </w:r>
    </w:p>
    <w:p w14:paraId="05E6C29E" w14:textId="6F46667F" w:rsidR="0041697C" w:rsidRDefault="0041697C" w:rsidP="00F72F9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D71463" w14:textId="28361CB7" w:rsidR="006B00BD" w:rsidRPr="006B00BD" w:rsidRDefault="006B00BD" w:rsidP="00F72F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F870F9" w14:textId="5C12C7CA" w:rsidR="006B00BD" w:rsidRPr="006B00BD" w:rsidRDefault="006B00BD" w:rsidP="00F72F9F">
      <w:pPr>
        <w:tabs>
          <w:tab w:val="left" w:pos="232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B00BD" w:rsidRPr="006B00BD" w:rsidSect="0015609C">
      <w:headerReference w:type="default" r:id="rId8"/>
      <w:pgSz w:w="11906" w:h="16838"/>
      <w:pgMar w:top="141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CDA05" w14:textId="77777777" w:rsidR="00D21DA2" w:rsidRDefault="00D21DA2" w:rsidP="007A6B57">
      <w:pPr>
        <w:spacing w:after="0" w:line="240" w:lineRule="auto"/>
      </w:pPr>
      <w:r>
        <w:separator/>
      </w:r>
    </w:p>
  </w:endnote>
  <w:endnote w:type="continuationSeparator" w:id="0">
    <w:p w14:paraId="23C67626" w14:textId="77777777" w:rsidR="00D21DA2" w:rsidRDefault="00D21DA2" w:rsidP="007A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544C" w14:textId="77777777" w:rsidR="00D21DA2" w:rsidRDefault="00D21DA2" w:rsidP="007A6B57">
      <w:pPr>
        <w:spacing w:after="0" w:line="240" w:lineRule="auto"/>
      </w:pPr>
      <w:r>
        <w:separator/>
      </w:r>
    </w:p>
  </w:footnote>
  <w:footnote w:type="continuationSeparator" w:id="0">
    <w:p w14:paraId="78FFE6EA" w14:textId="77777777" w:rsidR="00D21DA2" w:rsidRDefault="00D21DA2" w:rsidP="007A6B57">
      <w:pPr>
        <w:spacing w:after="0" w:line="240" w:lineRule="auto"/>
      </w:pPr>
      <w:r>
        <w:continuationSeparator/>
      </w:r>
    </w:p>
  </w:footnote>
  <w:footnote w:id="1">
    <w:p w14:paraId="2D92E68D" w14:textId="77777777" w:rsidR="006C4090" w:rsidRPr="00DB7D99" w:rsidRDefault="006C4090" w:rsidP="009B6BE8">
      <w:pPr>
        <w:pStyle w:val="Tekstprzypisudolnego"/>
      </w:pPr>
    </w:p>
    <w:p w14:paraId="77A37CEC" w14:textId="79F21857" w:rsidR="006C4090" w:rsidRPr="00427751" w:rsidRDefault="006C4090" w:rsidP="009B6BE8">
      <w:pPr>
        <w:pStyle w:val="Tekstprzypisudolnego"/>
        <w:rPr>
          <w:rFonts w:ascii="Times New Roman" w:hAnsi="Times New Roman" w:cs="Times New Roman"/>
          <w:b/>
          <w:i/>
          <w:sz w:val="16"/>
          <w:szCs w:val="16"/>
        </w:rPr>
      </w:pPr>
      <w:r w:rsidRPr="00427751">
        <w:rPr>
          <w:rFonts w:ascii="Arial" w:hAnsi="Arial" w:cs="Arial"/>
          <w:b/>
          <w:i/>
          <w:sz w:val="18"/>
          <w:szCs w:val="18"/>
          <w:vertAlign w:val="superscript"/>
        </w:rPr>
        <w:t xml:space="preserve"> </w:t>
      </w:r>
      <w:r w:rsidRPr="00427751">
        <w:rPr>
          <w:rFonts w:ascii="Times New Roman" w:hAnsi="Times New Roman" w:cs="Times New Roman"/>
          <w:b/>
          <w:i/>
          <w:sz w:val="16"/>
          <w:szCs w:val="16"/>
          <w:vertAlign w:val="superscript"/>
        </w:rPr>
        <w:t>1</w:t>
      </w:r>
      <w:r w:rsidR="00427751">
        <w:rPr>
          <w:rFonts w:ascii="Times New Roman" w:hAnsi="Times New Roman" w:cs="Times New Roman"/>
          <w:b/>
          <w:i/>
          <w:sz w:val="16"/>
          <w:szCs w:val="16"/>
          <w:vertAlign w:val="superscript"/>
        </w:rPr>
        <w:t xml:space="preserve"> </w:t>
      </w:r>
      <w:r w:rsidRPr="00427751">
        <w:rPr>
          <w:rFonts w:ascii="Times New Roman" w:hAnsi="Times New Roman" w:cs="Times New Roman"/>
          <w:b/>
          <w:i/>
          <w:sz w:val="16"/>
          <w:szCs w:val="16"/>
        </w:rPr>
        <w:t>należy przenieść cenę obliczoną dla porównania ofert  zgodnie z tabelą – Cennik usług. Cena wyłącznie do porównania ofert.</w:t>
      </w:r>
      <w:r w:rsidRPr="009E5A59">
        <w:rPr>
          <w:rFonts w:ascii="Arial" w:hAnsi="Arial" w:cs="Arial"/>
          <w:b/>
          <w:i/>
          <w:sz w:val="18"/>
          <w:szCs w:val="18"/>
        </w:rPr>
        <w:t xml:space="preserve">  </w:t>
      </w:r>
    </w:p>
  </w:footnote>
  <w:footnote w:id="2">
    <w:p w14:paraId="19BD5470" w14:textId="65495824" w:rsidR="00DB72F8" w:rsidRPr="00DB72F8" w:rsidRDefault="00DB72F8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B72F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B72F8">
        <w:rPr>
          <w:rFonts w:ascii="Times New Roman" w:hAnsi="Times New Roman" w:cs="Times New Roman"/>
          <w:sz w:val="16"/>
          <w:szCs w:val="16"/>
        </w:rPr>
        <w:t xml:space="preserve"> </w:t>
      </w:r>
      <w:r w:rsidRPr="00DB72F8">
        <w:rPr>
          <w:rFonts w:ascii="Times New Roman" w:hAnsi="Times New Roman" w:cs="Times New Roman"/>
          <w:i/>
          <w:iCs/>
          <w:sz w:val="16"/>
          <w:szCs w:val="16"/>
        </w:rPr>
        <w:t>Niepotrzebne skreślić</w:t>
      </w:r>
    </w:p>
  </w:footnote>
  <w:footnote w:id="3">
    <w:p w14:paraId="55FC516F" w14:textId="77777777" w:rsidR="00390577" w:rsidRPr="00DB72F8" w:rsidRDefault="00390577" w:rsidP="00390577">
      <w:pPr>
        <w:tabs>
          <w:tab w:val="left" w:pos="284"/>
        </w:tabs>
        <w:autoSpaceDE w:val="0"/>
        <w:autoSpaceDN w:val="0"/>
        <w:adjustRightInd w:val="0"/>
        <w:spacing w:before="60" w:after="60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B72F8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DB72F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F05046" w:rsidRPr="00DB72F8">
        <w:rPr>
          <w:rFonts w:ascii="Times New Roman" w:hAnsi="Times New Roman" w:cs="Times New Roman"/>
          <w:i/>
          <w:sz w:val="16"/>
          <w:szCs w:val="16"/>
        </w:rPr>
        <w:t>W</w:t>
      </w:r>
      <w:r w:rsidRPr="00DB72F8">
        <w:rPr>
          <w:rFonts w:ascii="Times New Roman" w:hAnsi="Times New Roman" w:cs="Times New Roman"/>
          <w:i/>
          <w:sz w:val="16"/>
          <w:szCs w:val="16"/>
        </w:rPr>
        <w:t xml:space="preserve">  przypadku, gdy Wykonawca polega na zasobach innych podmiotów zawartych w pkt. 8 należy wykreślić.</w:t>
      </w:r>
    </w:p>
  </w:footnote>
  <w:footnote w:id="4">
    <w:p w14:paraId="4BCCF826" w14:textId="77777777" w:rsidR="00390577" w:rsidRPr="00390577" w:rsidRDefault="00390577" w:rsidP="00390577">
      <w:pPr>
        <w:pStyle w:val="Tekstprzypisudolnego"/>
        <w:tabs>
          <w:tab w:val="left" w:pos="284"/>
        </w:tabs>
        <w:spacing w:before="60" w:after="6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B72F8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="00F05046" w:rsidRPr="00DB72F8">
        <w:rPr>
          <w:rFonts w:ascii="Times New Roman" w:hAnsi="Times New Roman" w:cs="Times New Roman"/>
          <w:i/>
          <w:sz w:val="16"/>
          <w:szCs w:val="16"/>
        </w:rPr>
        <w:t xml:space="preserve"> W</w:t>
      </w:r>
      <w:r w:rsidRPr="00DB72F8">
        <w:rPr>
          <w:rFonts w:ascii="Times New Roman" w:hAnsi="Times New Roman" w:cs="Times New Roman"/>
          <w:i/>
          <w:sz w:val="16"/>
          <w:szCs w:val="16"/>
        </w:rPr>
        <w:t xml:space="preserve"> przypadku pozostawienia pkt. 8  bez uzupełnienia, Zamawiający przyjmie, że Wykonawca zamierza wykonać zamówienie samodzielnie,</w:t>
      </w:r>
      <w:r w:rsidRPr="00DB72F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B72F8">
        <w:rPr>
          <w:rFonts w:ascii="Times New Roman" w:hAnsi="Times New Roman" w:cs="Times New Roman"/>
          <w:i/>
          <w:sz w:val="16"/>
          <w:szCs w:val="16"/>
        </w:rPr>
        <w:t>Nazwy (firmy) podwykonawców należy wskazać tylko w wtedy, kiedy Wykonawca powołuje się na ich zasoby w celu wykazania spełniania warunków udziału w postępowaniu, o których mowa w załączniku nr 1 do ogłoszenia.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221C" w14:textId="34F961A1" w:rsidR="00DB72F8" w:rsidRPr="0014564F" w:rsidRDefault="009B2621" w:rsidP="009B2621">
    <w:pPr>
      <w:tabs>
        <w:tab w:val="left" w:pos="5565"/>
      </w:tabs>
      <w:rPr>
        <w:rFonts w:ascii="Times New Roman" w:hAnsi="Times New Roman" w:cs="Times New Roman"/>
        <w:sz w:val="24"/>
        <w:szCs w:val="24"/>
      </w:rPr>
    </w:pPr>
    <w:bookmarkStart w:id="2" w:name="_Hlk158067911"/>
    <w:bookmarkStart w:id="3" w:name="_Hlk158067912"/>
    <w:r>
      <w:rPr>
        <w:rFonts w:ascii="PalmSprings" w:hAnsi="PalmSprings"/>
        <w:b/>
        <w:sz w:val="24"/>
        <w:szCs w:val="24"/>
      </w:rPr>
      <w:t xml:space="preserve">                                                                                    </w:t>
    </w:r>
    <w:r w:rsidR="00DB72F8" w:rsidRPr="006044A1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1" locked="1" layoutInCell="1" allowOverlap="1" wp14:anchorId="6F432E80" wp14:editId="30C6D189">
          <wp:simplePos x="0" y="0"/>
          <wp:positionH relativeFrom="page">
            <wp:align>left</wp:align>
          </wp:positionH>
          <wp:positionV relativeFrom="page">
            <wp:posOffset>-152400</wp:posOffset>
          </wp:positionV>
          <wp:extent cx="7171055" cy="1120140"/>
          <wp:effectExtent l="0" t="0" r="0" b="381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50"/>
                  <a:stretch>
                    <a:fillRect/>
                  </a:stretch>
                </pic:blipFill>
                <pic:spPr bwMode="auto">
                  <a:xfrm>
                    <a:off x="0" y="0"/>
                    <a:ext cx="7171055" cy="112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  <w:r w:rsidR="0015609C" w:rsidRPr="006044A1">
      <w:rPr>
        <w:rFonts w:ascii="Times New Roman" w:eastAsia="Arial" w:hAnsi="Times New Roman" w:cs="Times New Roman"/>
        <w:b/>
        <w:bCs/>
        <w:sz w:val="24"/>
        <w:szCs w:val="24"/>
        <w:lang w:eastAsia="pl-PL"/>
      </w:rPr>
      <w:t>Załącznik nr 2; nr sprawy 184147/2025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359"/>
    <w:multiLevelType w:val="hybridMultilevel"/>
    <w:tmpl w:val="6706E6E0"/>
    <w:lvl w:ilvl="0" w:tplc="6BA4E050">
      <w:start w:val="3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07F61"/>
    <w:multiLevelType w:val="hybridMultilevel"/>
    <w:tmpl w:val="17241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442FA"/>
    <w:multiLevelType w:val="hybridMultilevel"/>
    <w:tmpl w:val="49DA88FC"/>
    <w:lvl w:ilvl="0" w:tplc="508C8E44">
      <w:start w:val="15"/>
      <w:numFmt w:val="decimal"/>
      <w:lvlText w:val="%1."/>
      <w:lvlJc w:val="left"/>
      <w:pPr>
        <w:ind w:left="2160" w:hanging="360"/>
      </w:pPr>
      <w:rPr>
        <w:rFonts w:cs="Arial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F7AA0"/>
    <w:multiLevelType w:val="hybridMultilevel"/>
    <w:tmpl w:val="57AAA7C4"/>
    <w:lvl w:ilvl="0" w:tplc="7C3ED7A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50F54"/>
    <w:multiLevelType w:val="hybridMultilevel"/>
    <w:tmpl w:val="2880368A"/>
    <w:lvl w:ilvl="0" w:tplc="9BF6B60A">
      <w:start w:val="1"/>
      <w:numFmt w:val="decimal"/>
      <w:lvlText w:val="%1."/>
      <w:lvlJc w:val="left"/>
      <w:pPr>
        <w:ind w:left="644" w:hanging="360"/>
      </w:pPr>
      <w:rPr>
        <w:rFonts w:ascii="Aptos Display" w:hAnsi="Aptos Display" w:cs="Arial" w:hint="default"/>
        <w:b w:val="0"/>
        <w:i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8F60C77"/>
    <w:multiLevelType w:val="hybridMultilevel"/>
    <w:tmpl w:val="AB5ED816"/>
    <w:lvl w:ilvl="0" w:tplc="642EA928">
      <w:start w:val="1"/>
      <w:numFmt w:val="decimal"/>
      <w:lvlText w:val="%1."/>
      <w:lvlJc w:val="left"/>
      <w:pPr>
        <w:ind w:left="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7CC86A33"/>
    <w:multiLevelType w:val="hybridMultilevel"/>
    <w:tmpl w:val="F08000C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07EFD"/>
    <w:multiLevelType w:val="hybridMultilevel"/>
    <w:tmpl w:val="FA5C3D62"/>
    <w:lvl w:ilvl="0" w:tplc="FADC7BB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2ZiODhmOGItM2MwMS00MTQ1LTk4MGMtZjFkNWRmNzMxYzg4Ig0KfQ=="/>
    <w:docVar w:name="GVData0" w:val="(end)"/>
  </w:docVars>
  <w:rsids>
    <w:rsidRoot w:val="007A6B57"/>
    <w:rsid w:val="00021E09"/>
    <w:rsid w:val="000223FF"/>
    <w:rsid w:val="0004411F"/>
    <w:rsid w:val="00044DDF"/>
    <w:rsid w:val="0005191B"/>
    <w:rsid w:val="00060CBA"/>
    <w:rsid w:val="000620AE"/>
    <w:rsid w:val="00074B01"/>
    <w:rsid w:val="0014564F"/>
    <w:rsid w:val="0015609C"/>
    <w:rsid w:val="00163B30"/>
    <w:rsid w:val="00177825"/>
    <w:rsid w:val="001B564C"/>
    <w:rsid w:val="001D4994"/>
    <w:rsid w:val="002726A1"/>
    <w:rsid w:val="002C694A"/>
    <w:rsid w:val="002E6C57"/>
    <w:rsid w:val="002E6C8C"/>
    <w:rsid w:val="00310256"/>
    <w:rsid w:val="0031747C"/>
    <w:rsid w:val="0032493E"/>
    <w:rsid w:val="003426BA"/>
    <w:rsid w:val="0037620B"/>
    <w:rsid w:val="00377853"/>
    <w:rsid w:val="00390577"/>
    <w:rsid w:val="00393FE2"/>
    <w:rsid w:val="003B6675"/>
    <w:rsid w:val="003C7AE2"/>
    <w:rsid w:val="0041697C"/>
    <w:rsid w:val="00427751"/>
    <w:rsid w:val="00455302"/>
    <w:rsid w:val="00457C0C"/>
    <w:rsid w:val="004C6865"/>
    <w:rsid w:val="004E0B6A"/>
    <w:rsid w:val="004E1DB2"/>
    <w:rsid w:val="00521173"/>
    <w:rsid w:val="005B655B"/>
    <w:rsid w:val="0060034E"/>
    <w:rsid w:val="006044A1"/>
    <w:rsid w:val="00672C72"/>
    <w:rsid w:val="0067641A"/>
    <w:rsid w:val="00685D3E"/>
    <w:rsid w:val="006B00BD"/>
    <w:rsid w:val="006B5FF1"/>
    <w:rsid w:val="006C4090"/>
    <w:rsid w:val="007161A2"/>
    <w:rsid w:val="007934B8"/>
    <w:rsid w:val="007A6B57"/>
    <w:rsid w:val="007C6370"/>
    <w:rsid w:val="007D0618"/>
    <w:rsid w:val="007D71AE"/>
    <w:rsid w:val="007E6889"/>
    <w:rsid w:val="00807B3F"/>
    <w:rsid w:val="00821914"/>
    <w:rsid w:val="008379B4"/>
    <w:rsid w:val="008527DE"/>
    <w:rsid w:val="00854566"/>
    <w:rsid w:val="00854842"/>
    <w:rsid w:val="008A6279"/>
    <w:rsid w:val="008C3AD4"/>
    <w:rsid w:val="008D5A43"/>
    <w:rsid w:val="008E3455"/>
    <w:rsid w:val="009258E7"/>
    <w:rsid w:val="009B2621"/>
    <w:rsid w:val="009B6BE8"/>
    <w:rsid w:val="009C765D"/>
    <w:rsid w:val="009C7C4E"/>
    <w:rsid w:val="00A10FB6"/>
    <w:rsid w:val="00A15A63"/>
    <w:rsid w:val="00A21E7A"/>
    <w:rsid w:val="00A53D50"/>
    <w:rsid w:val="00A77157"/>
    <w:rsid w:val="00B154EB"/>
    <w:rsid w:val="00B3223E"/>
    <w:rsid w:val="00B62BDC"/>
    <w:rsid w:val="00B8335A"/>
    <w:rsid w:val="00C00CDA"/>
    <w:rsid w:val="00C20034"/>
    <w:rsid w:val="00C53316"/>
    <w:rsid w:val="00C75E7F"/>
    <w:rsid w:val="00C77A0B"/>
    <w:rsid w:val="00CA449E"/>
    <w:rsid w:val="00CA4D7C"/>
    <w:rsid w:val="00CD7705"/>
    <w:rsid w:val="00CE404F"/>
    <w:rsid w:val="00CF41E1"/>
    <w:rsid w:val="00CF5A2A"/>
    <w:rsid w:val="00D03D01"/>
    <w:rsid w:val="00D21DA2"/>
    <w:rsid w:val="00D23115"/>
    <w:rsid w:val="00D9240A"/>
    <w:rsid w:val="00DB72F8"/>
    <w:rsid w:val="00DD585F"/>
    <w:rsid w:val="00E11175"/>
    <w:rsid w:val="00E75DBD"/>
    <w:rsid w:val="00EF2824"/>
    <w:rsid w:val="00EF5D7D"/>
    <w:rsid w:val="00F05046"/>
    <w:rsid w:val="00F26D94"/>
    <w:rsid w:val="00F3740F"/>
    <w:rsid w:val="00F441AA"/>
    <w:rsid w:val="00F72F9F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09341FA"/>
  <w15:docId w15:val="{3F5E8DF4-656E-433D-B1CF-60D07CAD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 Znak1,Znak1,Znak Znak,Footnote Text Char1"/>
    <w:basedOn w:val="Normalny"/>
    <w:link w:val="TekstprzypisudolnegoZnak"/>
    <w:uiPriority w:val="99"/>
    <w:unhideWhenUsed/>
    <w:rsid w:val="007A6B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 Znak1 Znak,Znak1 Znak,Znak Znak Znak,Footnote Text Char1 Znak"/>
    <w:basedOn w:val="Domylnaczcionkaakapitu"/>
    <w:link w:val="Tekstprzypisudolnego"/>
    <w:uiPriority w:val="99"/>
    <w:rsid w:val="007A6B5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B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B57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7A6B5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B57"/>
    <w:rPr>
      <w:sz w:val="16"/>
      <w:szCs w:val="16"/>
    </w:rPr>
  </w:style>
  <w:style w:type="table" w:styleId="Tabela-Siatka">
    <w:name w:val="Table Grid"/>
    <w:basedOn w:val="Standardowy"/>
    <w:uiPriority w:val="59"/>
    <w:rsid w:val="007A6B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B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9B6B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4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93E"/>
  </w:style>
  <w:style w:type="paragraph" w:styleId="Stopka">
    <w:name w:val="footer"/>
    <w:basedOn w:val="Normalny"/>
    <w:link w:val="StopkaZnak"/>
    <w:uiPriority w:val="99"/>
    <w:unhideWhenUsed/>
    <w:rsid w:val="00324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93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2C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2C72"/>
    <w:rPr>
      <w:b/>
      <w:bCs/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15609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A63FB-2B5B-4400-8558-E9700287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1432</Words>
  <Characters>9321</Characters>
  <Application>Microsoft Office Word</Application>
  <DocSecurity>0</DocSecurity>
  <Lines>389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Koźbiał</dc:creator>
  <cp:lastModifiedBy>Agnieszka Posyniak</cp:lastModifiedBy>
  <cp:revision>14</cp:revision>
  <cp:lastPrinted>2025-03-26T22:10:00Z</cp:lastPrinted>
  <dcterms:created xsi:type="dcterms:W3CDTF">2025-03-12T13:22:00Z</dcterms:created>
  <dcterms:modified xsi:type="dcterms:W3CDTF">2025-03-27T09:59:00Z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ew0KICAiZG9jSUQiOiAiM2ZiODhmOGItM2MwMS00MTQ1LTk4MGMtZjFkNWRmNzMxYzg4Ig0KfQ==</vt:lpwstr>
  </property>
  <property fmtid="{D5CDD505-2E9C-101B-9397-08002B2CF9AE}" pid="3" name="GVData0">
    <vt:lpwstr>(end)</vt:lpwstr>
  </property>
</Properties>
</file>