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8A" w:rsidRPr="00B27DFD" w:rsidRDefault="00664C8A" w:rsidP="00B27DFD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27DFD">
        <w:rPr>
          <w:rFonts w:ascii="Arial" w:hAnsi="Arial" w:cs="Arial"/>
          <w:b/>
          <w:bCs/>
          <w:sz w:val="18"/>
          <w:szCs w:val="18"/>
          <w:u w:val="single"/>
        </w:rPr>
        <w:t>Formularz cenowy:</w:t>
      </w:r>
    </w:p>
    <w:p w:rsidR="00664C8A" w:rsidRPr="00B27DFD" w:rsidRDefault="00664C8A" w:rsidP="00B27DFD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27DFD" w:rsidRPr="00B27DFD" w:rsidRDefault="00B27DFD" w:rsidP="00B27DF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b/>
          <w:sz w:val="18"/>
          <w:szCs w:val="18"/>
          <w:u w:val="single"/>
        </w:rPr>
        <w:t>1.1 Cennik  żaluzji pionowych</w:t>
      </w:r>
      <w:r w:rsidRPr="00B27DFD">
        <w:rPr>
          <w:rFonts w:ascii="Arial" w:hAnsi="Arial" w:cs="Arial"/>
          <w:b/>
          <w:sz w:val="18"/>
          <w:szCs w:val="18"/>
        </w:rPr>
        <w:t xml:space="preserve"> - wskazana cena winna być ceną w PLN, za 1 m² brutto (wraz z podatkiem VAT) zawierającą wszelkie koszty niezbędne do należytego wykonania zamówienia  w tym koszty montażu materiałów  dodatkowych.</w:t>
      </w:r>
      <w:r w:rsidRPr="00B27DFD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378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2728"/>
        <w:gridCol w:w="1560"/>
        <w:gridCol w:w="1417"/>
        <w:gridCol w:w="1701"/>
        <w:gridCol w:w="2494"/>
      </w:tblGrid>
      <w:tr w:rsidR="00B27DFD" w:rsidRPr="00B27DFD" w:rsidTr="00B92792">
        <w:trPr>
          <w:trHeight w:val="73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L.p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Cennik żaluzji pionowych 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Wys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27DFD">
              <w:rPr>
                <w:rFonts w:ascii="Arial" w:hAnsi="Arial" w:cs="Arial"/>
                <w:sz w:val="18"/>
                <w:szCs w:val="18"/>
              </w:rPr>
              <w:t xml:space="preserve"> 1,41-1,90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Wys.1,91-2,40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Wys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27DFD">
              <w:rPr>
                <w:rFonts w:ascii="Arial" w:hAnsi="Arial" w:cs="Arial"/>
                <w:sz w:val="18"/>
                <w:szCs w:val="18"/>
              </w:rPr>
              <w:t xml:space="preserve"> Powyżej 2,40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suma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3+4+5 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(6) </w:t>
            </w:r>
          </w:p>
        </w:tc>
      </w:tr>
      <w:tr w:rsidR="00B27DFD" w:rsidRPr="00B27DFD" w:rsidTr="00B92792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materiał 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B92792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2 </w:t>
            </w:r>
          </w:p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B92792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B92792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materiał   4</w:t>
            </w:r>
          </w:p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B92792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 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B92792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 materiał  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B92792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  7. </w:t>
            </w:r>
          </w:p>
          <w:p w:rsidR="00B27DFD" w:rsidRPr="00B27DFD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B92792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  8.</w:t>
            </w:r>
          </w:p>
          <w:p w:rsidR="00B27DFD" w:rsidRPr="00B27DFD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0A6" w:rsidRPr="00B27DFD" w:rsidTr="00B92792">
        <w:trPr>
          <w:trHeight w:val="567"/>
          <w:jc w:val="center"/>
        </w:trPr>
        <w:tc>
          <w:tcPr>
            <w:tcW w:w="6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0A6" w:rsidRPr="00B27DFD" w:rsidRDefault="009220A6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220A6" w:rsidRDefault="009220A6" w:rsidP="00B27DF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20A6" w:rsidRDefault="009220A6" w:rsidP="00B27DF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20A6" w:rsidRPr="006F02E4" w:rsidRDefault="009220A6" w:rsidP="00B27DF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220A6" w:rsidRDefault="009220A6" w:rsidP="009220A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20A6" w:rsidRDefault="009220A6" w:rsidP="009220A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20A6" w:rsidRPr="006F02E4" w:rsidRDefault="009220A6" w:rsidP="009220A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</w:t>
            </w:r>
          </w:p>
          <w:p w:rsidR="009220A6" w:rsidRPr="006F02E4" w:rsidRDefault="009220A6" w:rsidP="009220A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02E4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(suma </w:t>
            </w:r>
            <w:r w:rsidRPr="006F02E4">
              <w:rPr>
                <w:rFonts w:ascii="Arial" w:hAnsi="Arial" w:cs="Arial"/>
                <w:b/>
                <w:sz w:val="18"/>
                <w:szCs w:val="18"/>
              </w:rPr>
              <w:t xml:space="preserve">poz. 1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6F02E4"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B27DFD" w:rsidRPr="00B27DFD" w:rsidRDefault="00B27DFD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10378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4202"/>
        <w:gridCol w:w="1080"/>
        <w:gridCol w:w="4618"/>
      </w:tblGrid>
      <w:tr w:rsidR="00B27DFD" w:rsidRPr="00B27DFD" w:rsidTr="00263CBA">
        <w:trPr>
          <w:cantSplit/>
          <w:jc w:val="center"/>
        </w:trPr>
        <w:tc>
          <w:tcPr>
            <w:tcW w:w="10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b/>
                <w:sz w:val="18"/>
                <w:szCs w:val="18"/>
              </w:rPr>
              <w:t xml:space="preserve">1.2. </w:t>
            </w:r>
            <w:r w:rsidRPr="00B27DF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Cennik żaluzji poziomych   </w:t>
            </w:r>
            <w:r w:rsidRPr="00B27DFD">
              <w:rPr>
                <w:rFonts w:ascii="Arial" w:hAnsi="Arial" w:cs="Arial"/>
                <w:b/>
                <w:sz w:val="18"/>
                <w:szCs w:val="18"/>
              </w:rPr>
              <w:t>-   wskazana cena winna być ceną w PLN, za 1 m² brutto (wraz z podatkiem VAT) zawierającą wszelkie koszty niezbędne do należytego wykonania zamówienia w tym koszty montażu i materiałów  dodatkowych.</w:t>
            </w:r>
            <w:r w:rsidRPr="00B27D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7DFD" w:rsidRPr="00B27DFD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874097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127AC9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L.p</w:t>
            </w:r>
            <w:r w:rsidR="00C61CEF" w:rsidRPr="00127A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27DFD" w:rsidRPr="00127AC9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127AC9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 xml:space="preserve"> Cennik żaluzji poziomych</w:t>
            </w:r>
          </w:p>
          <w:p w:rsidR="00B27DFD" w:rsidRPr="00127AC9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127AC9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j.m.</w:t>
            </w:r>
          </w:p>
          <w:p w:rsidR="00B27DFD" w:rsidRPr="00127AC9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27DFD" w:rsidRPr="00127AC9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B27DFD" w:rsidRPr="00127AC9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  <w:tr w:rsidR="00B27DFD" w:rsidRPr="00B27DFD" w:rsidTr="00FF6F8D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127AC9" w:rsidRDefault="00B27DFD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D" w:rsidRPr="00127AC9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Kolorowe powlekane</w:t>
            </w:r>
            <w:r w:rsidR="00874097" w:rsidRPr="00127AC9">
              <w:rPr>
                <w:rFonts w:ascii="Arial" w:hAnsi="Arial" w:cs="Arial"/>
                <w:sz w:val="18"/>
                <w:szCs w:val="18"/>
              </w:rPr>
              <w:t xml:space="preserve"> wykonane z taśm aluminiowych o szerokości 16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7DFD" w:rsidRPr="00127AC9" w:rsidRDefault="00B27DFD" w:rsidP="00FF6F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1 m</w:t>
            </w:r>
            <w:r w:rsidRPr="00127AC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B27DFD" w:rsidRPr="00127AC9" w:rsidRDefault="00B27DFD" w:rsidP="00FF6F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DFD" w:rsidRPr="00127AC9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7DFD" w:rsidRPr="00127AC9" w:rsidRDefault="00B27DFD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097" w:rsidRPr="00B27DFD" w:rsidTr="00FF6F8D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97" w:rsidRPr="00127AC9" w:rsidRDefault="00874097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97" w:rsidRPr="00127AC9" w:rsidRDefault="00874097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Kolorowe powlekane wykonane z taśm aluminiowych o szerokości</w:t>
            </w:r>
            <w:r w:rsidR="00FF6F8D">
              <w:rPr>
                <w:rFonts w:ascii="Arial" w:hAnsi="Arial" w:cs="Arial"/>
                <w:sz w:val="18"/>
                <w:szCs w:val="18"/>
              </w:rPr>
              <w:t xml:space="preserve"> 25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6F8D" w:rsidRPr="00127AC9" w:rsidRDefault="00FF6F8D" w:rsidP="00FF6F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1 m</w:t>
            </w:r>
            <w:r w:rsidRPr="00127AC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874097" w:rsidRPr="00127AC9" w:rsidRDefault="00874097" w:rsidP="00FF6F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097" w:rsidRPr="00127AC9" w:rsidRDefault="00874097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097" w:rsidRPr="00B27DFD" w:rsidTr="00FF6F8D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97" w:rsidRPr="00127AC9" w:rsidRDefault="00874097" w:rsidP="00B27DFD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97" w:rsidRPr="00127AC9" w:rsidRDefault="00874097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 xml:space="preserve">Kolorowe powlekane wykonane z taśm </w:t>
            </w:r>
            <w:r w:rsidR="00FF6F8D">
              <w:rPr>
                <w:rFonts w:ascii="Arial" w:hAnsi="Arial" w:cs="Arial"/>
                <w:sz w:val="18"/>
                <w:szCs w:val="18"/>
              </w:rPr>
              <w:t>aluminiowych o szerokości 50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6F8D" w:rsidRPr="00127AC9" w:rsidRDefault="00FF6F8D" w:rsidP="00FF6F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AC9">
              <w:rPr>
                <w:rFonts w:ascii="Arial" w:hAnsi="Arial" w:cs="Arial"/>
                <w:sz w:val="18"/>
                <w:szCs w:val="18"/>
              </w:rPr>
              <w:t>1 m</w:t>
            </w:r>
            <w:r w:rsidRPr="00127AC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874097" w:rsidRPr="00127AC9" w:rsidRDefault="00874097" w:rsidP="00FF6F8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74097" w:rsidRPr="00127AC9" w:rsidRDefault="00874097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097" w:rsidRPr="00B27DFD" w:rsidTr="00FF6F8D">
        <w:trPr>
          <w:jc w:val="center"/>
        </w:trPr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874097" w:rsidRDefault="00874097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874097" w:rsidRDefault="00874097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7909" w:rsidRDefault="00047909" w:rsidP="00B27D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7909" w:rsidRPr="00047909" w:rsidRDefault="00047909" w:rsidP="00B27DF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7909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………………………………………………………………..</w:t>
            </w:r>
          </w:p>
          <w:p w:rsidR="00874097" w:rsidRPr="00874097" w:rsidRDefault="00874097" w:rsidP="00B27DF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4097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="00D33DD0">
              <w:rPr>
                <w:rFonts w:ascii="Arial" w:hAnsi="Arial" w:cs="Arial"/>
                <w:b/>
                <w:sz w:val="18"/>
                <w:szCs w:val="18"/>
              </w:rPr>
              <w:t xml:space="preserve">(suma </w:t>
            </w:r>
            <w:r w:rsidRPr="00874097">
              <w:rPr>
                <w:rFonts w:ascii="Arial" w:hAnsi="Arial" w:cs="Arial"/>
                <w:b/>
                <w:sz w:val="18"/>
                <w:szCs w:val="18"/>
              </w:rPr>
              <w:t>poz. 1-3</w:t>
            </w:r>
            <w:r w:rsidR="00D33DD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047909" w:rsidRPr="0095698E" w:rsidRDefault="00B27DFD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 xml:space="preserve">                       </w:t>
      </w:r>
      <w:r w:rsidRPr="00B27DFD">
        <w:rPr>
          <w:rFonts w:ascii="Arial" w:hAnsi="Arial" w:cs="Arial"/>
          <w:b/>
          <w:bCs/>
          <w:sz w:val="18"/>
          <w:szCs w:val="18"/>
        </w:rPr>
        <w:t xml:space="preserve">                      </w:t>
      </w:r>
    </w:p>
    <w:p w:rsidR="00B27DFD" w:rsidRDefault="00B27DFD" w:rsidP="00B27DFD">
      <w:pPr>
        <w:pStyle w:val="Zwykytek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</w:rPr>
        <w:lastRenderedPageBreak/>
        <w:t>1.3.</w:t>
      </w:r>
      <w:r w:rsidRPr="00B27DFD">
        <w:rPr>
          <w:rFonts w:ascii="Arial" w:hAnsi="Arial" w:cs="Arial"/>
          <w:b/>
          <w:bCs/>
          <w:sz w:val="18"/>
          <w:szCs w:val="18"/>
          <w:u w:val="single"/>
        </w:rPr>
        <w:t xml:space="preserve"> Cennik rolet tekstylnych z napędem koralikowym, który zabezpiecza wypadanie łańcuszka operacyjnego</w:t>
      </w:r>
      <w:r w:rsidRPr="00B27DFD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B27DFD">
        <w:rPr>
          <w:rFonts w:ascii="Arial" w:hAnsi="Arial" w:cs="Arial"/>
          <w:b/>
          <w:sz w:val="18"/>
          <w:szCs w:val="18"/>
        </w:rPr>
        <w:t xml:space="preserve">wskazana cena winna być ceną w PLN, za 1 m²  </w:t>
      </w:r>
      <w:r w:rsidRPr="00B27DFD">
        <w:rPr>
          <w:rFonts w:ascii="Arial" w:hAnsi="Arial" w:cs="Arial"/>
          <w:b/>
          <w:bCs/>
          <w:sz w:val="18"/>
          <w:szCs w:val="18"/>
        </w:rPr>
        <w:t>przy wysokości do 1,80 m,</w:t>
      </w:r>
      <w:r w:rsidRPr="00B27DFD">
        <w:rPr>
          <w:rFonts w:ascii="Arial" w:hAnsi="Arial" w:cs="Arial"/>
          <w:b/>
          <w:sz w:val="18"/>
          <w:szCs w:val="18"/>
        </w:rPr>
        <w:t xml:space="preserve"> brutto (wraz z podatkiem VAT) zawierającą wszelkie koszty niezbędne do należytego wykonania zamówienia  w tym koszty montażu i materiałów dodatkowych. </w:t>
      </w:r>
    </w:p>
    <w:p w:rsidR="00B27DFD" w:rsidRPr="00E02FEC" w:rsidRDefault="00B27DFD" w:rsidP="00B27DFD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760"/>
        <w:gridCol w:w="3765"/>
      </w:tblGrid>
      <w:tr w:rsidR="00B27DFD" w:rsidRPr="00B27DFD" w:rsidTr="00B27DFD">
        <w:trPr>
          <w:trHeight w:val="375"/>
        </w:trPr>
        <w:tc>
          <w:tcPr>
            <w:tcW w:w="55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L</w:t>
            </w:r>
            <w:r w:rsidR="00C61CEF">
              <w:rPr>
                <w:rFonts w:ascii="Arial" w:hAnsi="Arial" w:cs="Arial"/>
                <w:sz w:val="18"/>
                <w:szCs w:val="18"/>
              </w:rPr>
              <w:t>.</w:t>
            </w:r>
            <w:r w:rsidRPr="00B27DFD">
              <w:rPr>
                <w:rFonts w:ascii="Arial" w:hAnsi="Arial" w:cs="Arial"/>
                <w:sz w:val="18"/>
                <w:szCs w:val="18"/>
              </w:rPr>
              <w:t>p</w:t>
            </w:r>
            <w:r w:rsidR="00C61CEF">
              <w:rPr>
                <w:rFonts w:ascii="Arial" w:hAnsi="Arial" w:cs="Arial"/>
                <w:sz w:val="18"/>
                <w:szCs w:val="18"/>
              </w:rPr>
              <w:t>.</w:t>
            </w:r>
            <w:r w:rsidRPr="00B27DFD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5760" w:type="dxa"/>
            <w:vAlign w:val="center"/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Materiał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3765" w:type="dxa"/>
            <w:vAlign w:val="center"/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</w:tr>
      <w:tr w:rsidR="00B27DFD" w:rsidRPr="00B27DFD" w:rsidTr="00263CBA">
        <w:trPr>
          <w:trHeight w:val="345"/>
        </w:trPr>
        <w:tc>
          <w:tcPr>
            <w:tcW w:w="55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760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I grupa materiałowa</w:t>
            </w:r>
          </w:p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263CBA">
        <w:trPr>
          <w:trHeight w:val="285"/>
        </w:trPr>
        <w:tc>
          <w:tcPr>
            <w:tcW w:w="55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60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II grupa materiałowa</w:t>
            </w:r>
          </w:p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6F02E4">
        <w:trPr>
          <w:trHeight w:val="255"/>
        </w:trPr>
        <w:tc>
          <w:tcPr>
            <w:tcW w:w="55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0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III grupa materiałowa</w:t>
            </w:r>
          </w:p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5" w:type="dxa"/>
            <w:tcBorders>
              <w:bottom w:val="single" w:sz="18" w:space="0" w:color="auto"/>
            </w:tcBorders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FF6F8D">
        <w:trPr>
          <w:gridBefore w:val="2"/>
          <w:wBefore w:w="6315" w:type="dxa"/>
          <w:trHeight w:val="670"/>
        </w:trPr>
        <w:tc>
          <w:tcPr>
            <w:tcW w:w="3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047909" w:rsidRDefault="00047909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7909" w:rsidRDefault="00047909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7909" w:rsidRDefault="00047909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</w:t>
            </w:r>
          </w:p>
          <w:p w:rsidR="00B27DFD" w:rsidRPr="00047909" w:rsidRDefault="00047909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="00B27DFD" w:rsidRPr="006F02E4">
              <w:rPr>
                <w:rFonts w:ascii="Arial" w:hAnsi="Arial" w:cs="Arial"/>
                <w:b/>
                <w:sz w:val="18"/>
                <w:szCs w:val="18"/>
              </w:rPr>
              <w:t>(suma poz.1-3):</w:t>
            </w:r>
          </w:p>
        </w:tc>
      </w:tr>
    </w:tbl>
    <w:p w:rsidR="00B27DFD" w:rsidRPr="00E02FEC" w:rsidRDefault="00B27DFD" w:rsidP="00B27DFD">
      <w:pPr>
        <w:spacing w:line="360" w:lineRule="auto"/>
        <w:rPr>
          <w:rFonts w:ascii="Arial" w:hAnsi="Arial" w:cs="Arial"/>
          <w:b/>
          <w:sz w:val="10"/>
          <w:szCs w:val="10"/>
          <w:u w:val="single"/>
        </w:rPr>
      </w:pPr>
    </w:p>
    <w:p w:rsidR="00B27DFD" w:rsidRDefault="00B27DFD" w:rsidP="00DF415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 xml:space="preserve">W przypadku dostarczania i montażu rolet o wysokości większej niż 1,80 m </w:t>
      </w:r>
      <w:r>
        <w:rPr>
          <w:rFonts w:ascii="Arial" w:hAnsi="Arial" w:cs="Arial"/>
          <w:sz w:val="18"/>
          <w:szCs w:val="18"/>
        </w:rPr>
        <w:t>zgadzamy się z zapisami SIWZ na</w:t>
      </w:r>
      <w:r w:rsidR="00DF4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możliwość zwiększenia</w:t>
      </w:r>
      <w:r w:rsidRPr="00B27DFD">
        <w:rPr>
          <w:rFonts w:ascii="Arial" w:hAnsi="Arial" w:cs="Arial"/>
          <w:sz w:val="18"/>
          <w:szCs w:val="18"/>
        </w:rPr>
        <w:t xml:space="preserve"> ceny według poniższego zapisu:</w:t>
      </w:r>
    </w:p>
    <w:p w:rsidR="00B27DFD" w:rsidRPr="0095698E" w:rsidRDefault="00B27DFD" w:rsidP="00B27DFD">
      <w:pPr>
        <w:spacing w:line="360" w:lineRule="auto"/>
        <w:rPr>
          <w:rFonts w:ascii="Arial" w:hAnsi="Arial" w:cs="Arial"/>
          <w:sz w:val="10"/>
          <w:szCs w:val="10"/>
        </w:rPr>
      </w:pPr>
    </w:p>
    <w:p w:rsidR="00B27DFD" w:rsidRPr="00B27DFD" w:rsidRDefault="00B27DFD" w:rsidP="00DF4158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</w:rPr>
        <w:t xml:space="preserve">od 1,81 m do 2,00 m wysokości – </w:t>
      </w:r>
      <w:r w:rsidRPr="00B27DFD">
        <w:rPr>
          <w:rFonts w:ascii="Arial" w:hAnsi="Arial" w:cs="Arial"/>
          <w:bCs/>
          <w:sz w:val="18"/>
          <w:szCs w:val="18"/>
        </w:rPr>
        <w:t xml:space="preserve">zwiększenie ceny max. do 30 % </w:t>
      </w:r>
      <w:r w:rsidRPr="00B27DFD">
        <w:rPr>
          <w:rFonts w:ascii="Arial" w:hAnsi="Arial" w:cs="Arial"/>
          <w:sz w:val="18"/>
          <w:szCs w:val="18"/>
        </w:rPr>
        <w:t>za 1 metr kwadratowy</w:t>
      </w:r>
    </w:p>
    <w:p w:rsidR="00B27DFD" w:rsidRPr="00B27DFD" w:rsidRDefault="00B27DFD" w:rsidP="00B27DFD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</w:rPr>
        <w:t xml:space="preserve">od 2,10 m do 2,50 m wysokości – </w:t>
      </w:r>
      <w:r w:rsidRPr="00B27DFD">
        <w:rPr>
          <w:rFonts w:ascii="Arial" w:hAnsi="Arial" w:cs="Arial"/>
          <w:bCs/>
          <w:sz w:val="18"/>
          <w:szCs w:val="18"/>
        </w:rPr>
        <w:t xml:space="preserve">zwiększenie ceny max. do 40 % </w:t>
      </w:r>
      <w:r w:rsidRPr="00B27DFD">
        <w:rPr>
          <w:rFonts w:ascii="Arial" w:hAnsi="Arial" w:cs="Arial"/>
          <w:sz w:val="18"/>
          <w:szCs w:val="18"/>
        </w:rPr>
        <w:t>za 1 metr kwadratowy</w:t>
      </w:r>
    </w:p>
    <w:p w:rsidR="0095698E" w:rsidRDefault="00B27DFD" w:rsidP="0095698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</w:rPr>
        <w:t xml:space="preserve">od 2,51 m do 3,00 m wysokości – </w:t>
      </w:r>
      <w:r w:rsidRPr="00B27DFD">
        <w:rPr>
          <w:rFonts w:ascii="Arial" w:hAnsi="Arial" w:cs="Arial"/>
          <w:bCs/>
          <w:sz w:val="18"/>
          <w:szCs w:val="18"/>
        </w:rPr>
        <w:t xml:space="preserve">zwiększenie ceny max. do 50 % </w:t>
      </w:r>
      <w:r w:rsidRPr="00B27DFD">
        <w:rPr>
          <w:rFonts w:ascii="Arial" w:hAnsi="Arial" w:cs="Arial"/>
          <w:sz w:val="18"/>
          <w:szCs w:val="18"/>
        </w:rPr>
        <w:t>za 1 metr kwadratowy</w:t>
      </w:r>
    </w:p>
    <w:p w:rsidR="00B27DFD" w:rsidRPr="002C37E1" w:rsidRDefault="00B27DFD" w:rsidP="0095698E">
      <w:pPr>
        <w:spacing w:line="360" w:lineRule="auto"/>
        <w:ind w:left="1080"/>
        <w:rPr>
          <w:rFonts w:ascii="Arial" w:hAnsi="Arial" w:cs="Arial"/>
          <w:b/>
          <w:bCs/>
          <w:sz w:val="10"/>
          <w:szCs w:val="10"/>
        </w:rPr>
      </w:pPr>
      <w:r w:rsidRPr="0095698E">
        <w:rPr>
          <w:rFonts w:ascii="Arial" w:hAnsi="Arial" w:cs="Arial"/>
          <w:b/>
          <w:sz w:val="18"/>
          <w:szCs w:val="18"/>
        </w:rPr>
        <w:t xml:space="preserve">  </w:t>
      </w:r>
    </w:p>
    <w:p w:rsidR="00B27DFD" w:rsidRPr="00B27DFD" w:rsidRDefault="00B27DFD" w:rsidP="00B27DFD">
      <w:pPr>
        <w:pStyle w:val="Zwykytek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</w:rPr>
        <w:t xml:space="preserve">1.4. </w:t>
      </w:r>
      <w:r w:rsidRPr="00B27DFD">
        <w:rPr>
          <w:rFonts w:ascii="Arial" w:hAnsi="Arial" w:cs="Arial"/>
          <w:b/>
          <w:bCs/>
          <w:sz w:val="18"/>
          <w:szCs w:val="18"/>
          <w:u w:val="single"/>
        </w:rPr>
        <w:t>Cennik rolet tekstylnych w kasetkach z prowadnicami aluminiowymi</w:t>
      </w:r>
      <w:r w:rsidRPr="00B27DFD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B27DFD">
        <w:rPr>
          <w:rFonts w:ascii="Arial" w:hAnsi="Arial" w:cs="Arial"/>
          <w:b/>
          <w:sz w:val="18"/>
          <w:szCs w:val="18"/>
        </w:rPr>
        <w:t xml:space="preserve">wskazana cena winna być ceną w PLN, za 1 m² </w:t>
      </w:r>
      <w:r w:rsidRPr="00B27DFD">
        <w:rPr>
          <w:rFonts w:ascii="Arial" w:hAnsi="Arial" w:cs="Arial"/>
          <w:b/>
          <w:bCs/>
          <w:sz w:val="18"/>
          <w:szCs w:val="18"/>
        </w:rPr>
        <w:t>przy wysokości do 1,80 m,</w:t>
      </w:r>
      <w:r w:rsidRPr="00B27DFD">
        <w:rPr>
          <w:rFonts w:ascii="Arial" w:hAnsi="Arial" w:cs="Arial"/>
          <w:b/>
          <w:sz w:val="18"/>
          <w:szCs w:val="18"/>
        </w:rPr>
        <w:t xml:space="preserve"> brutto (wraz z podatkiem VAT) zawierającą wszelkie koszty niezbędne do należytego wykonania zamówienia  w tym koszty montażu i materiałów dodatkowych. </w:t>
      </w:r>
    </w:p>
    <w:p w:rsidR="00B27DFD" w:rsidRPr="0095698E" w:rsidRDefault="00B27DFD" w:rsidP="00B27DFD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760"/>
        <w:gridCol w:w="3765"/>
      </w:tblGrid>
      <w:tr w:rsidR="00B27DFD" w:rsidRPr="00B27DFD" w:rsidTr="00263CBA">
        <w:trPr>
          <w:trHeight w:val="375"/>
        </w:trPr>
        <w:tc>
          <w:tcPr>
            <w:tcW w:w="55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L</w:t>
            </w:r>
            <w:r w:rsidR="00C61CEF">
              <w:rPr>
                <w:rFonts w:ascii="Arial" w:hAnsi="Arial" w:cs="Arial"/>
                <w:sz w:val="18"/>
                <w:szCs w:val="18"/>
              </w:rPr>
              <w:t>.</w:t>
            </w:r>
            <w:r w:rsidRPr="00B27DFD">
              <w:rPr>
                <w:rFonts w:ascii="Arial" w:hAnsi="Arial" w:cs="Arial"/>
                <w:sz w:val="18"/>
                <w:szCs w:val="18"/>
              </w:rPr>
              <w:t>p</w:t>
            </w:r>
            <w:r w:rsidR="00C61CEF">
              <w:rPr>
                <w:rFonts w:ascii="Arial" w:hAnsi="Arial" w:cs="Arial"/>
                <w:sz w:val="18"/>
                <w:szCs w:val="18"/>
              </w:rPr>
              <w:t>.</w:t>
            </w:r>
            <w:r w:rsidRPr="00B27DFD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5760" w:type="dxa"/>
          </w:tcPr>
          <w:p w:rsidR="00B27DFD" w:rsidRPr="00B27DFD" w:rsidRDefault="00B27DFD" w:rsidP="006058C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Materiał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3765" w:type="dxa"/>
          </w:tcPr>
          <w:p w:rsidR="00B27DFD" w:rsidRPr="00B27DFD" w:rsidRDefault="00B27DFD" w:rsidP="006058C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</w:tr>
      <w:tr w:rsidR="00B27DFD" w:rsidRPr="00B27DFD" w:rsidTr="00263CBA">
        <w:trPr>
          <w:trHeight w:val="345"/>
        </w:trPr>
        <w:tc>
          <w:tcPr>
            <w:tcW w:w="55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760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I grupa materiałowa</w:t>
            </w:r>
          </w:p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263CBA">
        <w:trPr>
          <w:trHeight w:val="285"/>
        </w:trPr>
        <w:tc>
          <w:tcPr>
            <w:tcW w:w="55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60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II grupa materiałowa</w:t>
            </w:r>
          </w:p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6F02E4">
        <w:trPr>
          <w:trHeight w:val="255"/>
        </w:trPr>
        <w:tc>
          <w:tcPr>
            <w:tcW w:w="555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0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III grupa materiałowa</w:t>
            </w:r>
          </w:p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5" w:type="dxa"/>
            <w:tcBorders>
              <w:bottom w:val="single" w:sz="18" w:space="0" w:color="auto"/>
            </w:tcBorders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FF6F8D">
        <w:trPr>
          <w:gridBefore w:val="2"/>
          <w:wBefore w:w="6315" w:type="dxa"/>
          <w:trHeight w:val="670"/>
        </w:trPr>
        <w:tc>
          <w:tcPr>
            <w:tcW w:w="3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33DD0" w:rsidRDefault="00D33DD0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3DD0" w:rsidRDefault="00D33DD0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3DD0" w:rsidRDefault="00D33DD0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…………………………………………..</w:t>
            </w:r>
          </w:p>
          <w:p w:rsidR="00B27DFD" w:rsidRPr="00D33DD0" w:rsidRDefault="00D33DD0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="00B27DFD" w:rsidRPr="006F02E4">
              <w:rPr>
                <w:rFonts w:ascii="Arial" w:hAnsi="Arial" w:cs="Arial"/>
                <w:b/>
                <w:sz w:val="18"/>
                <w:szCs w:val="18"/>
              </w:rPr>
              <w:t>(suma poz.1-3):</w:t>
            </w:r>
          </w:p>
        </w:tc>
      </w:tr>
    </w:tbl>
    <w:p w:rsidR="00B27DFD" w:rsidRPr="00B27DFD" w:rsidRDefault="00B27DFD" w:rsidP="00B27DFD">
      <w:pPr>
        <w:spacing w:line="360" w:lineRule="auto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 xml:space="preserve">           </w:t>
      </w:r>
    </w:p>
    <w:p w:rsidR="00B27DFD" w:rsidRDefault="00B27DFD" w:rsidP="00DF415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 xml:space="preserve">W przypadku dostarczania i montażu rolet o wysokości większej niż 1,80 m </w:t>
      </w:r>
      <w:r>
        <w:rPr>
          <w:rFonts w:ascii="Arial" w:hAnsi="Arial" w:cs="Arial"/>
          <w:sz w:val="18"/>
          <w:szCs w:val="18"/>
        </w:rPr>
        <w:t xml:space="preserve">zgadzamy się z zapisami SIWZ na możliwość zwiększenia  </w:t>
      </w:r>
      <w:r w:rsidRPr="00B27DFD">
        <w:rPr>
          <w:rFonts w:ascii="Arial" w:hAnsi="Arial" w:cs="Arial"/>
          <w:sz w:val="18"/>
          <w:szCs w:val="18"/>
        </w:rPr>
        <w:t>ceny zgodnie z poniższym opisem :</w:t>
      </w:r>
    </w:p>
    <w:p w:rsidR="00DF4158" w:rsidRPr="00D13347" w:rsidRDefault="00DF4158" w:rsidP="00DF4158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27DFD" w:rsidRPr="00B27DFD" w:rsidRDefault="00B27DFD" w:rsidP="00DF4158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</w:rPr>
        <w:t xml:space="preserve">od 1,81 m do 2,00 m wysokości – </w:t>
      </w:r>
      <w:r w:rsidRPr="00B27DFD">
        <w:rPr>
          <w:rFonts w:ascii="Arial" w:hAnsi="Arial" w:cs="Arial"/>
          <w:bCs/>
          <w:sz w:val="18"/>
          <w:szCs w:val="18"/>
        </w:rPr>
        <w:t xml:space="preserve">zwiększenie ceny max. do 30 % </w:t>
      </w:r>
      <w:r w:rsidRPr="00B27DFD">
        <w:rPr>
          <w:rFonts w:ascii="Arial" w:hAnsi="Arial" w:cs="Arial"/>
          <w:sz w:val="18"/>
          <w:szCs w:val="18"/>
        </w:rPr>
        <w:t>za 1 metr kwadratowy</w:t>
      </w:r>
    </w:p>
    <w:p w:rsidR="00B27DFD" w:rsidRPr="00B27DFD" w:rsidRDefault="00B27DFD" w:rsidP="00DF4158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</w:rPr>
        <w:t xml:space="preserve">od 2,10 m do 2,50 m wysokości – </w:t>
      </w:r>
      <w:r w:rsidRPr="00B27DFD">
        <w:rPr>
          <w:rFonts w:ascii="Arial" w:hAnsi="Arial" w:cs="Arial"/>
          <w:bCs/>
          <w:sz w:val="18"/>
          <w:szCs w:val="18"/>
        </w:rPr>
        <w:t xml:space="preserve">zwiększenie ceny max. do 40 % </w:t>
      </w:r>
      <w:r w:rsidRPr="00B27DFD">
        <w:rPr>
          <w:rFonts w:ascii="Arial" w:hAnsi="Arial" w:cs="Arial"/>
          <w:sz w:val="18"/>
          <w:szCs w:val="18"/>
        </w:rPr>
        <w:t>za 1 metr kwadratowy</w:t>
      </w:r>
    </w:p>
    <w:p w:rsidR="00B27DFD" w:rsidRPr="00B27DFD" w:rsidRDefault="00B27DFD" w:rsidP="00DF4158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</w:rPr>
        <w:t xml:space="preserve">od 2,51 m do 3,00 m wysokości – </w:t>
      </w:r>
      <w:r w:rsidRPr="00B27DFD">
        <w:rPr>
          <w:rFonts w:ascii="Arial" w:hAnsi="Arial" w:cs="Arial"/>
          <w:bCs/>
          <w:sz w:val="18"/>
          <w:szCs w:val="18"/>
        </w:rPr>
        <w:t xml:space="preserve">zwiększenie ceny max. do 50 % </w:t>
      </w:r>
      <w:r w:rsidRPr="00B27DFD">
        <w:rPr>
          <w:rFonts w:ascii="Arial" w:hAnsi="Arial" w:cs="Arial"/>
          <w:sz w:val="18"/>
          <w:szCs w:val="18"/>
        </w:rPr>
        <w:t>za 1 metr kwadratowy</w:t>
      </w:r>
    </w:p>
    <w:p w:rsidR="007F0399" w:rsidRPr="00D13347" w:rsidRDefault="00A2664E" w:rsidP="00A2664E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B27DFD" w:rsidRPr="00B27DFD" w:rsidRDefault="00874097" w:rsidP="00B27DFD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1.5</w:t>
      </w:r>
      <w:r w:rsidR="00B27DFD" w:rsidRPr="00B27DFD">
        <w:rPr>
          <w:rFonts w:ascii="Arial" w:hAnsi="Arial" w:cs="Arial"/>
          <w:b/>
          <w:sz w:val="18"/>
          <w:szCs w:val="18"/>
          <w:u w:val="single"/>
        </w:rPr>
        <w:t xml:space="preserve">. ROLETY  ALUMINIOWE </w:t>
      </w:r>
      <w:r w:rsidR="00B27DFD" w:rsidRPr="00B27DFD">
        <w:rPr>
          <w:rFonts w:ascii="Arial" w:hAnsi="Arial" w:cs="Arial"/>
          <w:b/>
          <w:bCs/>
          <w:sz w:val="18"/>
          <w:szCs w:val="18"/>
          <w:u w:val="single"/>
        </w:rPr>
        <w:t xml:space="preserve"> Z  PROFILEM  39mm, minimum 5 kolorów w tym brąz RAL 8014 .</w:t>
      </w:r>
    </w:p>
    <w:p w:rsidR="00B27DFD" w:rsidRPr="00B27DFD" w:rsidRDefault="00B27DFD" w:rsidP="00B27DFD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 xml:space="preserve">Montaż rolet aluminiowych zewnętrznych z profilem 39mm, lecz o różnej powierzchni, dlatego Zamawiający wymaga podania ceny brutto za </w:t>
      </w:r>
      <w:r w:rsidRPr="00B27DFD">
        <w:rPr>
          <w:rFonts w:ascii="Arial" w:hAnsi="Arial" w:cs="Arial"/>
          <w:b/>
          <w:sz w:val="18"/>
          <w:szCs w:val="18"/>
        </w:rPr>
        <w:t>metr kwadratowy</w:t>
      </w:r>
      <w:r w:rsidRPr="00B27DFD">
        <w:rPr>
          <w:rFonts w:ascii="Arial" w:hAnsi="Arial" w:cs="Arial"/>
          <w:sz w:val="18"/>
          <w:szCs w:val="18"/>
        </w:rPr>
        <w:t xml:space="preserve"> gotowej rolety.</w:t>
      </w:r>
    </w:p>
    <w:p w:rsidR="00B27DFD" w:rsidRPr="00D13347" w:rsidRDefault="00B27DFD" w:rsidP="00B27DFD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B27DFD" w:rsidRPr="00DF4158" w:rsidRDefault="00B27DFD" w:rsidP="0036739E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B27DFD">
        <w:rPr>
          <w:rFonts w:ascii="Arial" w:hAnsi="Arial" w:cs="Arial"/>
          <w:b/>
          <w:bCs/>
          <w:sz w:val="18"/>
          <w:szCs w:val="18"/>
          <w:u w:val="single"/>
        </w:rPr>
        <w:t xml:space="preserve">Cennik rolet zewnętrznych aluminiowych  z profilem 39mm, minimum 5 kolorów w tym brąz RAL 8014 </w:t>
      </w:r>
      <w:r w:rsidRPr="00B27DFD">
        <w:rPr>
          <w:rFonts w:ascii="Arial" w:hAnsi="Arial" w:cs="Arial"/>
          <w:b/>
          <w:bCs/>
          <w:sz w:val="18"/>
          <w:szCs w:val="18"/>
        </w:rPr>
        <w:t xml:space="preserve"> - </w:t>
      </w:r>
      <w:r w:rsidR="0036739E">
        <w:rPr>
          <w:rFonts w:ascii="Arial" w:hAnsi="Arial" w:cs="Arial"/>
          <w:b/>
          <w:sz w:val="18"/>
          <w:szCs w:val="18"/>
        </w:rPr>
        <w:t>W</w:t>
      </w:r>
      <w:r w:rsidRPr="00B27DFD">
        <w:rPr>
          <w:rFonts w:ascii="Arial" w:hAnsi="Arial" w:cs="Arial"/>
          <w:b/>
          <w:sz w:val="18"/>
          <w:szCs w:val="18"/>
        </w:rPr>
        <w:t xml:space="preserve">skazana cena winna być ceną za 1 m² brutto (wraz z podatkiem VAT) zawierającą wszelkie koszty niezbędne do należytego wykonania zamówienia, w tym: montażu i materiałów dodatkowych, oraz sterowania </w:t>
      </w:r>
      <w:r w:rsidR="00DF4158">
        <w:rPr>
          <w:rFonts w:ascii="Arial" w:hAnsi="Arial" w:cs="Arial"/>
          <w:b/>
          <w:bCs/>
          <w:sz w:val="18"/>
          <w:szCs w:val="18"/>
        </w:rPr>
        <w:t>ręcznego bądź silnikowego</w:t>
      </w:r>
    </w:p>
    <w:p w:rsidR="00B27DFD" w:rsidRPr="00892EF3" w:rsidRDefault="00B27DFD" w:rsidP="00892EF3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>rolety aluminiowe ze sterowaniem ręcznym –</w:t>
      </w:r>
      <w:r w:rsidR="00892EF3">
        <w:rPr>
          <w:rFonts w:ascii="Arial" w:hAnsi="Arial" w:cs="Arial"/>
          <w:sz w:val="18"/>
          <w:szCs w:val="18"/>
        </w:rPr>
        <w:t xml:space="preserve"> </w:t>
      </w:r>
      <w:r w:rsidRPr="00892EF3">
        <w:rPr>
          <w:rFonts w:ascii="Arial" w:hAnsi="Arial" w:cs="Arial"/>
          <w:sz w:val="18"/>
          <w:szCs w:val="18"/>
        </w:rPr>
        <w:t xml:space="preserve"> </w:t>
      </w:r>
      <w:r w:rsidRPr="00892EF3">
        <w:rPr>
          <w:rFonts w:ascii="Arial" w:hAnsi="Arial" w:cs="Arial"/>
          <w:b/>
          <w:sz w:val="18"/>
          <w:szCs w:val="18"/>
        </w:rPr>
        <w:t>1m</w:t>
      </w:r>
      <w:r w:rsidRPr="00892EF3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892EF3">
        <w:rPr>
          <w:rFonts w:ascii="Arial" w:hAnsi="Arial" w:cs="Arial"/>
          <w:b/>
          <w:sz w:val="18"/>
          <w:szCs w:val="18"/>
        </w:rPr>
        <w:t xml:space="preserve"> </w:t>
      </w:r>
      <w:r w:rsidRPr="00892EF3">
        <w:rPr>
          <w:rFonts w:ascii="Arial" w:hAnsi="Arial" w:cs="Arial"/>
          <w:sz w:val="18"/>
          <w:szCs w:val="18"/>
        </w:rPr>
        <w:t>- …………………………………………………….</w:t>
      </w:r>
    </w:p>
    <w:p w:rsidR="00B27DFD" w:rsidRPr="00B27DFD" w:rsidRDefault="00B27DFD" w:rsidP="00B27DFD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 xml:space="preserve">rolety zewnętrzne aluminiowe o profilu 39mm z dodatkowym wzmocnieniem dolnej listwy na całej   </w:t>
      </w:r>
    </w:p>
    <w:p w:rsidR="00B27DFD" w:rsidRPr="00B27DFD" w:rsidRDefault="00B27DFD" w:rsidP="00892EF3">
      <w:pPr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 xml:space="preserve">      szerokości rolety ( kątownik aluminiowy 2-3cm</w:t>
      </w:r>
      <w:r w:rsidR="00892EF3">
        <w:rPr>
          <w:rFonts w:ascii="Arial" w:hAnsi="Arial" w:cs="Arial"/>
          <w:sz w:val="18"/>
          <w:szCs w:val="18"/>
        </w:rPr>
        <w:t xml:space="preserve"> - </w:t>
      </w:r>
      <w:r w:rsidRPr="00B27DFD">
        <w:rPr>
          <w:rFonts w:ascii="Arial" w:hAnsi="Arial" w:cs="Arial"/>
          <w:b/>
          <w:sz w:val="18"/>
          <w:szCs w:val="18"/>
        </w:rPr>
        <w:t>1m</w:t>
      </w:r>
      <w:r w:rsidRPr="00DF4158">
        <w:rPr>
          <w:rFonts w:ascii="Arial" w:hAnsi="Arial" w:cs="Arial"/>
          <w:b/>
          <w:sz w:val="18"/>
          <w:szCs w:val="18"/>
          <w:vertAlign w:val="superscript"/>
        </w:rPr>
        <w:t xml:space="preserve">2 </w:t>
      </w:r>
      <w:r w:rsidRPr="00B27DFD">
        <w:rPr>
          <w:rFonts w:ascii="Arial" w:hAnsi="Arial" w:cs="Arial"/>
          <w:b/>
          <w:sz w:val="18"/>
          <w:szCs w:val="18"/>
        </w:rPr>
        <w:t>…………………………………………………….</w:t>
      </w:r>
    </w:p>
    <w:p w:rsidR="00B27DFD" w:rsidRPr="00B27DFD" w:rsidRDefault="00B27DFD" w:rsidP="00B27DFD">
      <w:pPr>
        <w:spacing w:line="360" w:lineRule="auto"/>
        <w:rPr>
          <w:rFonts w:ascii="Arial" w:hAnsi="Arial" w:cs="Arial"/>
          <w:sz w:val="18"/>
          <w:szCs w:val="18"/>
        </w:rPr>
      </w:pPr>
      <w:r w:rsidRPr="00B27DFD">
        <w:rPr>
          <w:rFonts w:ascii="Arial" w:hAnsi="Arial" w:cs="Arial"/>
          <w:sz w:val="18"/>
          <w:szCs w:val="18"/>
        </w:rPr>
        <w:t xml:space="preserve">      c) cena silników wraz z montażem i materiałami dodatkowymi oraz podatkiem VAT:</w:t>
      </w: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2804"/>
        <w:gridCol w:w="1701"/>
        <w:gridCol w:w="1531"/>
        <w:gridCol w:w="2480"/>
      </w:tblGrid>
      <w:tr w:rsidR="00B27DFD" w:rsidRPr="00B27DFD" w:rsidTr="00892EF3">
        <w:trPr>
          <w:trHeight w:val="450"/>
        </w:trPr>
        <w:tc>
          <w:tcPr>
            <w:tcW w:w="664" w:type="dxa"/>
            <w:vAlign w:val="center"/>
          </w:tcPr>
          <w:p w:rsidR="00C503DA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Lp.</w:t>
            </w:r>
          </w:p>
          <w:p w:rsidR="00C503DA" w:rsidRDefault="00C503DA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7DFD" w:rsidRPr="00B27DFD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2804" w:type="dxa"/>
            <w:vAlign w:val="center"/>
          </w:tcPr>
          <w:p w:rsidR="00C503DA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Rodzaj</w:t>
            </w:r>
          </w:p>
          <w:p w:rsidR="00C503DA" w:rsidRDefault="00C503DA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7DFD" w:rsidRPr="00B27DFD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701" w:type="dxa"/>
            <w:vAlign w:val="center"/>
          </w:tcPr>
          <w:p w:rsidR="00B27DFD" w:rsidRPr="00B27DFD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B27DFD" w:rsidRPr="00B27DFD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Ciężar do 18 kg (3)</w:t>
            </w:r>
          </w:p>
        </w:tc>
        <w:tc>
          <w:tcPr>
            <w:tcW w:w="1531" w:type="dxa"/>
            <w:vAlign w:val="center"/>
          </w:tcPr>
          <w:p w:rsidR="00B27DFD" w:rsidRPr="00B27DFD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C503DA" w:rsidRDefault="00DF4158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Ciężar 19 - 28 kg</w:t>
            </w:r>
          </w:p>
          <w:p w:rsidR="00B27DFD" w:rsidRPr="00B27DFD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2480" w:type="dxa"/>
            <w:vAlign w:val="center"/>
          </w:tcPr>
          <w:p w:rsidR="00B27DFD" w:rsidRDefault="00C503DA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(3)+(4)</w:t>
            </w:r>
          </w:p>
          <w:p w:rsidR="00C503DA" w:rsidRPr="00B27DFD" w:rsidRDefault="00C503DA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7DFD" w:rsidRPr="00B27DFD" w:rsidRDefault="00B27DFD" w:rsidP="00C503D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</w:tr>
      <w:tr w:rsidR="00B27DFD" w:rsidRPr="00B27DFD" w:rsidTr="00892EF3">
        <w:trPr>
          <w:trHeight w:val="595"/>
        </w:trPr>
        <w:tc>
          <w:tcPr>
            <w:tcW w:w="664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04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Silnik ze sterowaniem na radiolinię </w:t>
            </w:r>
          </w:p>
        </w:tc>
        <w:tc>
          <w:tcPr>
            <w:tcW w:w="1701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892EF3">
        <w:trPr>
          <w:trHeight w:val="533"/>
        </w:trPr>
        <w:tc>
          <w:tcPr>
            <w:tcW w:w="664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4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Silnik ze sterowaniem wyłącznikiem</w:t>
            </w:r>
          </w:p>
        </w:tc>
        <w:tc>
          <w:tcPr>
            <w:tcW w:w="1701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18" w:space="0" w:color="auto"/>
            </w:tcBorders>
          </w:tcPr>
          <w:p w:rsidR="00B27DFD" w:rsidRPr="00B27DFD" w:rsidRDefault="00B27DFD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FD" w:rsidRPr="00B27DFD" w:rsidTr="00892EF3">
        <w:trPr>
          <w:gridBefore w:val="4"/>
          <w:wBefore w:w="6700" w:type="dxa"/>
          <w:trHeight w:val="621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A2664E" w:rsidRDefault="00A2664E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A2664E" w:rsidRDefault="00A2664E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A2664E" w:rsidRPr="00A2664E" w:rsidRDefault="00A2664E" w:rsidP="00B27DF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664E">
              <w:rPr>
                <w:rFonts w:ascii="Arial" w:hAnsi="Arial" w:cs="Arial"/>
                <w:b/>
                <w:sz w:val="18"/>
                <w:szCs w:val="18"/>
              </w:rPr>
              <w:t>…………………………………</w:t>
            </w:r>
          </w:p>
          <w:p w:rsidR="00B27DFD" w:rsidRPr="00A2664E" w:rsidRDefault="00A2664E" w:rsidP="00B27D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2664E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="00B27DFD" w:rsidRPr="00A2664E">
              <w:rPr>
                <w:rFonts w:ascii="Arial" w:hAnsi="Arial" w:cs="Arial"/>
                <w:b/>
                <w:sz w:val="18"/>
                <w:szCs w:val="18"/>
              </w:rPr>
              <w:t>(suma poz.</w:t>
            </w:r>
            <w:r w:rsidR="00FE05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7DFD" w:rsidRPr="00A2664E">
              <w:rPr>
                <w:rFonts w:ascii="Arial" w:hAnsi="Arial" w:cs="Arial"/>
                <w:b/>
                <w:sz w:val="18"/>
                <w:szCs w:val="18"/>
              </w:rPr>
              <w:t>1-2):</w:t>
            </w:r>
          </w:p>
        </w:tc>
      </w:tr>
    </w:tbl>
    <w:p w:rsidR="00892EF3" w:rsidRPr="002C37E1" w:rsidRDefault="00892EF3" w:rsidP="00B27DFD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:rsidR="00874097" w:rsidRDefault="00874097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A2664E">
        <w:rPr>
          <w:rFonts w:ascii="Arial" w:hAnsi="Arial" w:cs="Arial"/>
          <w:b/>
          <w:bCs/>
          <w:sz w:val="18"/>
          <w:szCs w:val="18"/>
        </w:rPr>
        <w:t>1.6</w:t>
      </w:r>
      <w:r w:rsidR="0003555F" w:rsidRPr="00A2664E">
        <w:rPr>
          <w:rFonts w:ascii="Arial" w:hAnsi="Arial" w:cs="Arial"/>
          <w:b/>
          <w:bCs/>
          <w:sz w:val="18"/>
          <w:szCs w:val="18"/>
        </w:rPr>
        <w:t>.  Rolety</w:t>
      </w:r>
      <w:r w:rsidRPr="00A2664E">
        <w:rPr>
          <w:rFonts w:ascii="Arial" w:hAnsi="Arial" w:cs="Arial"/>
          <w:b/>
          <w:bCs/>
          <w:sz w:val="18"/>
          <w:szCs w:val="18"/>
        </w:rPr>
        <w:t xml:space="preserve"> typu dzień/noc: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F6F8D" w:rsidRPr="00B94456" w:rsidRDefault="00FF6F8D" w:rsidP="00FF6F8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Wskazane</w:t>
      </w:r>
      <w:r w:rsidRPr="00B27DFD">
        <w:rPr>
          <w:rFonts w:ascii="Arial" w:hAnsi="Arial" w:cs="Arial"/>
          <w:b/>
          <w:sz w:val="18"/>
          <w:szCs w:val="18"/>
        </w:rPr>
        <w:t xml:space="preserve"> cen</w:t>
      </w:r>
      <w:r w:rsidR="0083401B">
        <w:rPr>
          <w:rFonts w:ascii="Arial" w:hAnsi="Arial" w:cs="Arial"/>
          <w:b/>
          <w:sz w:val="18"/>
          <w:szCs w:val="18"/>
        </w:rPr>
        <w:t>y winny być cenami w PLN</w:t>
      </w:r>
      <w:r w:rsidR="0083401B" w:rsidRPr="00B94456">
        <w:rPr>
          <w:rFonts w:ascii="Arial" w:hAnsi="Arial" w:cs="Arial"/>
          <w:b/>
          <w:sz w:val="18"/>
          <w:szCs w:val="18"/>
        </w:rPr>
        <w:t>, za 1 m² brutto</w:t>
      </w:r>
      <w:r w:rsidRPr="00B94456">
        <w:rPr>
          <w:rFonts w:ascii="Arial" w:hAnsi="Arial" w:cs="Arial"/>
          <w:b/>
          <w:sz w:val="18"/>
          <w:szCs w:val="18"/>
        </w:rPr>
        <w:t xml:space="preserve"> (wraz z podatkiem VAT) zawierającą wszelkie koszty niezbędne do należytego wykonania zamówienia  w tym koszty montażu i materiałów dodatkowych.</w:t>
      </w:r>
    </w:p>
    <w:p w:rsidR="00DC22C7" w:rsidRPr="00B94456" w:rsidRDefault="00DC22C7" w:rsidP="00FF6F8D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475BD" w:rsidRPr="00B94456" w:rsidRDefault="005E2EAE" w:rsidP="005E2EAE">
      <w:pPr>
        <w:pStyle w:val="Zwykytekst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94456">
        <w:rPr>
          <w:rFonts w:ascii="Arial" w:hAnsi="Arial" w:cs="Arial"/>
          <w:b/>
          <w:bCs/>
          <w:sz w:val="18"/>
          <w:szCs w:val="18"/>
        </w:rPr>
        <w:t xml:space="preserve">1.6.a. </w:t>
      </w:r>
      <w:r w:rsidR="000475BD" w:rsidRPr="00B94456">
        <w:rPr>
          <w:rFonts w:ascii="Arial" w:hAnsi="Arial" w:cs="Arial"/>
          <w:b/>
          <w:bCs/>
          <w:sz w:val="18"/>
          <w:szCs w:val="18"/>
          <w:u w:val="single"/>
        </w:rPr>
        <w:t>Cennik rolet</w:t>
      </w:r>
      <w:r w:rsidR="007F0399" w:rsidRPr="00B94456">
        <w:rPr>
          <w:rFonts w:ascii="Arial" w:hAnsi="Arial" w:cs="Arial"/>
          <w:b/>
          <w:bCs/>
          <w:sz w:val="18"/>
          <w:szCs w:val="18"/>
          <w:u w:val="single"/>
        </w:rPr>
        <w:t xml:space="preserve"> typu dzień/noc wewnętrznych</w:t>
      </w:r>
      <w:r w:rsidR="000475BD" w:rsidRPr="00B9445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F0399" w:rsidRPr="00B94456">
        <w:rPr>
          <w:rFonts w:ascii="Arial" w:hAnsi="Arial" w:cs="Arial"/>
          <w:b/>
          <w:bCs/>
          <w:sz w:val="18"/>
          <w:szCs w:val="18"/>
          <w:u w:val="single"/>
        </w:rPr>
        <w:t xml:space="preserve">bez kasety na ramę okna: </w:t>
      </w:r>
      <w:r w:rsidRPr="00B94456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0577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2728"/>
        <w:gridCol w:w="1418"/>
        <w:gridCol w:w="1559"/>
        <w:gridCol w:w="1985"/>
        <w:gridCol w:w="2409"/>
      </w:tblGrid>
      <w:tr w:rsidR="00DC22C7" w:rsidRPr="00B94456" w:rsidTr="00B94456">
        <w:trPr>
          <w:trHeight w:val="73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L.p.</w:t>
            </w:r>
          </w:p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C428E3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8E3">
              <w:rPr>
                <w:rFonts w:ascii="Arial" w:hAnsi="Arial" w:cs="Arial"/>
                <w:sz w:val="18"/>
                <w:szCs w:val="18"/>
              </w:rPr>
              <w:t xml:space="preserve">Cennik rolet typu dzień/noc </w:t>
            </w:r>
          </w:p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DC22C7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 do 1,30 m</w:t>
            </w:r>
          </w:p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DC22C7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Wys.1,31-1,60</w:t>
            </w:r>
            <w:r w:rsidR="00B94456" w:rsidRPr="00B944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456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DC22C7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 powyżej 1,61</w:t>
            </w:r>
            <w:r w:rsidR="00B94456" w:rsidRPr="00B944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456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suma</w:t>
            </w:r>
          </w:p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3+4+5 </w:t>
            </w:r>
          </w:p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(6) </w:t>
            </w:r>
          </w:p>
        </w:tc>
      </w:tr>
      <w:tr w:rsidR="00DC22C7" w:rsidRPr="00B27DFD" w:rsidTr="00B94456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materiał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B94456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2 </w:t>
            </w:r>
          </w:p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B94456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B94456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materiał   4</w:t>
            </w:r>
          </w:p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B94456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 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B94456">
        <w:trPr>
          <w:trHeight w:val="567"/>
          <w:jc w:val="center"/>
        </w:trPr>
        <w:tc>
          <w:tcPr>
            <w:tcW w:w="6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DC22C7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Pr="006F02E4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C22C7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Pr="006F02E4" w:rsidRDefault="0083401B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</w:t>
            </w:r>
          </w:p>
          <w:p w:rsidR="00DC22C7" w:rsidRPr="006F02E4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02E4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(suma </w:t>
            </w:r>
            <w:r w:rsidRPr="006F02E4">
              <w:rPr>
                <w:rFonts w:ascii="Arial" w:hAnsi="Arial" w:cs="Arial"/>
                <w:b/>
                <w:sz w:val="18"/>
                <w:szCs w:val="18"/>
              </w:rPr>
              <w:t xml:space="preserve">poz. 1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5)</w:t>
            </w:r>
          </w:p>
        </w:tc>
      </w:tr>
    </w:tbl>
    <w:p w:rsidR="00DC22C7" w:rsidRDefault="00DC22C7" w:rsidP="005E2EAE">
      <w:pPr>
        <w:pStyle w:val="Zwykytek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74097" w:rsidRDefault="000475BD" w:rsidP="00B27DFD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1.6.b.</w:t>
      </w:r>
      <w:r w:rsidRPr="000475B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Cennik </w:t>
      </w:r>
      <w:r w:rsidR="007F0399">
        <w:rPr>
          <w:rFonts w:ascii="Arial" w:hAnsi="Arial" w:cs="Arial"/>
          <w:b/>
          <w:bCs/>
          <w:sz w:val="18"/>
          <w:szCs w:val="18"/>
          <w:u w:val="single"/>
        </w:rPr>
        <w:t xml:space="preserve">rolet typu dzień/noc wewnętrznych z </w:t>
      </w:r>
      <w:proofErr w:type="spellStart"/>
      <w:r w:rsidR="007F0399">
        <w:rPr>
          <w:rFonts w:ascii="Arial" w:hAnsi="Arial" w:cs="Arial"/>
          <w:b/>
          <w:bCs/>
          <w:sz w:val="18"/>
          <w:szCs w:val="18"/>
          <w:u w:val="single"/>
        </w:rPr>
        <w:t>półkasetą</w:t>
      </w:r>
      <w:proofErr w:type="spellEnd"/>
      <w:r w:rsidR="007F0399">
        <w:rPr>
          <w:rFonts w:ascii="Arial" w:hAnsi="Arial" w:cs="Arial"/>
          <w:b/>
          <w:bCs/>
          <w:sz w:val="18"/>
          <w:szCs w:val="18"/>
          <w:u w:val="single"/>
        </w:rPr>
        <w:t xml:space="preserve"> dzień/noc na ścianę i sufit</w:t>
      </w:r>
      <w:r w:rsidR="00966AA7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DC22C7" w:rsidRDefault="00DC22C7" w:rsidP="00B27DFD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323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2728"/>
        <w:gridCol w:w="1418"/>
        <w:gridCol w:w="1559"/>
        <w:gridCol w:w="1843"/>
        <w:gridCol w:w="2297"/>
      </w:tblGrid>
      <w:tr w:rsidR="0083401B" w:rsidRPr="00B94456" w:rsidTr="001F39E1">
        <w:trPr>
          <w:trHeight w:val="73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L.p.</w:t>
            </w: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C428E3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8E3">
              <w:rPr>
                <w:rFonts w:ascii="Arial" w:hAnsi="Arial" w:cs="Arial"/>
                <w:sz w:val="18"/>
                <w:szCs w:val="18"/>
              </w:rPr>
              <w:t xml:space="preserve">Cennik rolet typu dzień/noc </w:t>
            </w: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 do 1,30 m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Wys.1,31-1,60m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 powyżej 1,61 m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suma</w:t>
            </w: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3+4+5 </w:t>
            </w: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(6) </w:t>
            </w:r>
          </w:p>
        </w:tc>
      </w:tr>
      <w:tr w:rsidR="00DC22C7" w:rsidRPr="00B94456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materiał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94456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materiał  2 </w:t>
            </w:r>
          </w:p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94456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materiał  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94456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materiał   4</w:t>
            </w:r>
          </w:p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94456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materiał   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94456" w:rsidTr="001F39E1">
        <w:trPr>
          <w:trHeight w:val="567"/>
          <w:jc w:val="center"/>
        </w:trPr>
        <w:tc>
          <w:tcPr>
            <w:tcW w:w="6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Pr="00B94456" w:rsidRDefault="001F39E1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4456">
              <w:rPr>
                <w:rFonts w:ascii="Arial" w:hAnsi="Arial" w:cs="Arial"/>
                <w:b/>
                <w:sz w:val="18"/>
                <w:szCs w:val="18"/>
              </w:rPr>
              <w:t>……………………………</w:t>
            </w:r>
          </w:p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4456">
              <w:rPr>
                <w:rFonts w:ascii="Arial" w:hAnsi="Arial" w:cs="Arial"/>
                <w:b/>
                <w:sz w:val="18"/>
                <w:szCs w:val="18"/>
              </w:rPr>
              <w:t>Razem (suma poz. 1 – 5)</w:t>
            </w:r>
          </w:p>
        </w:tc>
      </w:tr>
    </w:tbl>
    <w:p w:rsidR="006C4D77" w:rsidRPr="00B94456" w:rsidRDefault="006C4D77" w:rsidP="000548DA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:rsidR="00DC22C7" w:rsidRPr="00B94456" w:rsidRDefault="00DC22C7" w:rsidP="000548DA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  <w:bookmarkStart w:id="0" w:name="_GoBack"/>
      <w:bookmarkEnd w:id="0"/>
    </w:p>
    <w:p w:rsidR="000548DA" w:rsidRPr="00B94456" w:rsidRDefault="000548DA" w:rsidP="000548DA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94456">
        <w:rPr>
          <w:rFonts w:ascii="Arial" w:hAnsi="Arial" w:cs="Arial"/>
          <w:b/>
          <w:bCs/>
          <w:sz w:val="18"/>
          <w:szCs w:val="18"/>
        </w:rPr>
        <w:t>1.6.c.</w:t>
      </w:r>
      <w:r w:rsidRPr="00B94456">
        <w:rPr>
          <w:rFonts w:ascii="Arial" w:hAnsi="Arial" w:cs="Arial"/>
          <w:b/>
          <w:bCs/>
          <w:sz w:val="18"/>
          <w:szCs w:val="18"/>
          <w:u w:val="single"/>
        </w:rPr>
        <w:t xml:space="preserve">  Cennik </w:t>
      </w:r>
      <w:r w:rsidR="007F0399" w:rsidRPr="00B94456">
        <w:rPr>
          <w:rFonts w:ascii="Arial" w:hAnsi="Arial" w:cs="Arial"/>
          <w:b/>
          <w:bCs/>
          <w:sz w:val="18"/>
          <w:szCs w:val="18"/>
          <w:u w:val="single"/>
        </w:rPr>
        <w:t>rolet typu dzień/noc wewnętrzn</w:t>
      </w:r>
      <w:r w:rsidR="00966AA7" w:rsidRPr="00B94456">
        <w:rPr>
          <w:rFonts w:ascii="Arial" w:hAnsi="Arial" w:cs="Arial"/>
          <w:b/>
          <w:bCs/>
          <w:sz w:val="18"/>
          <w:szCs w:val="18"/>
          <w:u w:val="single"/>
        </w:rPr>
        <w:t>ych z kasetą, w świetle szyby:</w:t>
      </w:r>
    </w:p>
    <w:p w:rsidR="00CB6568" w:rsidRPr="00B94456" w:rsidRDefault="00CB6568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10378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2728"/>
        <w:gridCol w:w="1418"/>
        <w:gridCol w:w="1559"/>
        <w:gridCol w:w="1843"/>
        <w:gridCol w:w="2352"/>
      </w:tblGrid>
      <w:tr w:rsidR="0083401B" w:rsidRPr="00B94456" w:rsidTr="001F39E1">
        <w:trPr>
          <w:trHeight w:val="73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L.p.</w:t>
            </w: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C428E3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8E3">
              <w:rPr>
                <w:rFonts w:ascii="Arial" w:hAnsi="Arial" w:cs="Arial"/>
                <w:sz w:val="18"/>
                <w:szCs w:val="18"/>
              </w:rPr>
              <w:t xml:space="preserve">Cennik rolet typu dzień/noc </w:t>
            </w: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 do 1,30 m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Wys.1,31-1,60</w:t>
            </w:r>
            <w:r w:rsidR="00B94456" w:rsidRPr="00B944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456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Wys. powyżej 1,61 m</w:t>
            </w:r>
          </w:p>
          <w:p w:rsidR="0083401B" w:rsidRPr="00B94456" w:rsidRDefault="0083401B" w:rsidP="008530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suma</w:t>
            </w: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3+4+5 </w:t>
            </w:r>
          </w:p>
          <w:p w:rsidR="0083401B" w:rsidRPr="00B94456" w:rsidRDefault="0083401B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 xml:space="preserve">(6) </w:t>
            </w:r>
          </w:p>
        </w:tc>
      </w:tr>
      <w:tr w:rsidR="00DC22C7" w:rsidRPr="00B94456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materiał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94456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4456">
              <w:rPr>
                <w:rFonts w:ascii="Arial" w:hAnsi="Arial" w:cs="Arial"/>
                <w:sz w:val="18"/>
                <w:szCs w:val="18"/>
              </w:rPr>
              <w:t>materiał  2</w:t>
            </w:r>
            <w:r w:rsidRPr="00B27D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materiał   4</w:t>
            </w:r>
          </w:p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1F39E1">
        <w:trPr>
          <w:trHeight w:val="56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sz w:val="18"/>
                <w:szCs w:val="18"/>
              </w:rPr>
              <w:t xml:space="preserve">materiał   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C7" w:rsidRPr="00B27DFD" w:rsidTr="001F39E1">
        <w:trPr>
          <w:trHeight w:val="567"/>
          <w:jc w:val="center"/>
        </w:trPr>
        <w:tc>
          <w:tcPr>
            <w:tcW w:w="6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2C7" w:rsidRPr="00B27DFD" w:rsidRDefault="00DC22C7" w:rsidP="00015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DC22C7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Pr="006F02E4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DC22C7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22C7" w:rsidRPr="006F02E4" w:rsidRDefault="001F39E1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</w:t>
            </w:r>
          </w:p>
          <w:p w:rsidR="00DC22C7" w:rsidRPr="006F02E4" w:rsidRDefault="00DC22C7" w:rsidP="00015F67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F02E4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(suma </w:t>
            </w:r>
            <w:r w:rsidRPr="006F02E4">
              <w:rPr>
                <w:rFonts w:ascii="Arial" w:hAnsi="Arial" w:cs="Arial"/>
                <w:b/>
                <w:sz w:val="18"/>
                <w:szCs w:val="18"/>
              </w:rPr>
              <w:t xml:space="preserve">poz. 1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5)</w:t>
            </w:r>
          </w:p>
        </w:tc>
      </w:tr>
    </w:tbl>
    <w:p w:rsidR="002C37E1" w:rsidRDefault="002C37E1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3C1A75" w:rsidRDefault="003C1A75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DC22C7" w:rsidRDefault="00DC22C7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DC22C7" w:rsidRDefault="00DC22C7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DC22C7" w:rsidRDefault="00DC22C7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DC22C7" w:rsidRDefault="00DC22C7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DC22C7" w:rsidRDefault="00DC22C7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DC22C7" w:rsidRDefault="00DC22C7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DC22C7" w:rsidRDefault="00DC22C7" w:rsidP="00B27DF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27DFD" w:rsidRDefault="009C2F2B" w:rsidP="00B27DFD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DF4158">
        <w:rPr>
          <w:rFonts w:ascii="Arial" w:hAnsi="Arial" w:cs="Arial"/>
          <w:b/>
          <w:bCs/>
          <w:sz w:val="18"/>
          <w:szCs w:val="18"/>
          <w:u w:val="single"/>
        </w:rPr>
        <w:t>WARTOŚĆ  OGÓLNA</w:t>
      </w:r>
    </w:p>
    <w:p w:rsidR="003C1A75" w:rsidRPr="006C4D77" w:rsidRDefault="003C1A75" w:rsidP="00B27DFD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44"/>
        <w:gridCol w:w="2307"/>
      </w:tblGrid>
      <w:tr w:rsidR="00B27DFD" w:rsidRPr="00B27DFD" w:rsidTr="00263CBA">
        <w:trPr>
          <w:trHeight w:val="416"/>
        </w:trPr>
        <w:tc>
          <w:tcPr>
            <w:tcW w:w="0" w:type="auto"/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7DFD">
              <w:rPr>
                <w:rFonts w:ascii="Arial" w:hAnsi="Arial" w:cs="Arial"/>
                <w:b/>
                <w:bCs/>
                <w:sz w:val="18"/>
                <w:szCs w:val="18"/>
              </w:rPr>
              <w:t>Pozycja  cennika</w:t>
            </w:r>
          </w:p>
        </w:tc>
        <w:tc>
          <w:tcPr>
            <w:tcW w:w="0" w:type="auto"/>
          </w:tcPr>
          <w:p w:rsidR="00B27DFD" w:rsidRPr="00B27DFD" w:rsidRDefault="00B27DFD" w:rsidP="00B27D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DFD">
              <w:rPr>
                <w:rFonts w:ascii="Arial" w:hAnsi="Arial" w:cs="Arial"/>
                <w:b/>
                <w:bCs/>
                <w:sz w:val="18"/>
                <w:szCs w:val="18"/>
              </w:rPr>
              <w:t>Wartość pozycji cennika</w:t>
            </w:r>
          </w:p>
        </w:tc>
      </w:tr>
      <w:tr w:rsidR="00B27DFD" w:rsidRPr="00B27DFD" w:rsidTr="006C4D77">
        <w:trPr>
          <w:trHeight w:val="423"/>
        </w:trPr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DFD">
              <w:rPr>
                <w:rFonts w:ascii="Arial" w:hAnsi="Arial" w:cs="Arial"/>
                <w:b/>
                <w:bCs/>
                <w:sz w:val="18"/>
                <w:szCs w:val="18"/>
              </w:rPr>
              <w:t>1 . 1</w:t>
            </w:r>
          </w:p>
        </w:tc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7DFD" w:rsidRPr="00B27DFD" w:rsidTr="006C4D77">
        <w:trPr>
          <w:trHeight w:val="556"/>
        </w:trPr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b/>
                <w:bCs/>
                <w:sz w:val="18"/>
                <w:szCs w:val="18"/>
              </w:rPr>
              <w:t>1 . 2</w:t>
            </w:r>
          </w:p>
        </w:tc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7DFD" w:rsidRPr="00B27DFD" w:rsidTr="006C4D77">
        <w:trPr>
          <w:trHeight w:val="563"/>
        </w:trPr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FD">
              <w:rPr>
                <w:rFonts w:ascii="Arial" w:hAnsi="Arial" w:cs="Arial"/>
                <w:b/>
                <w:bCs/>
                <w:sz w:val="18"/>
                <w:szCs w:val="18"/>
              </w:rPr>
              <w:t>1 . 3</w:t>
            </w:r>
          </w:p>
        </w:tc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7DFD" w:rsidRPr="00B27DFD" w:rsidTr="006C4D77">
        <w:trPr>
          <w:trHeight w:val="557"/>
        </w:trPr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DFD">
              <w:rPr>
                <w:rFonts w:ascii="Arial" w:hAnsi="Arial" w:cs="Arial"/>
                <w:b/>
                <w:bCs/>
                <w:sz w:val="18"/>
                <w:szCs w:val="18"/>
              </w:rPr>
              <w:t>1 . 4</w:t>
            </w:r>
          </w:p>
        </w:tc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7DFD" w:rsidRPr="00B27DFD" w:rsidTr="006C4D77">
        <w:trPr>
          <w:trHeight w:val="551"/>
        </w:trPr>
        <w:tc>
          <w:tcPr>
            <w:tcW w:w="0" w:type="auto"/>
            <w:vAlign w:val="center"/>
          </w:tcPr>
          <w:p w:rsidR="00B27DFD" w:rsidRPr="00B27DFD" w:rsidRDefault="00874097" w:rsidP="006C4D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1.5 </w:t>
            </w:r>
            <w:r w:rsidR="00B27DFD" w:rsidRPr="00B27D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7DFD" w:rsidRPr="00B27DFD" w:rsidTr="006C4D77">
        <w:trPr>
          <w:trHeight w:val="559"/>
        </w:trPr>
        <w:tc>
          <w:tcPr>
            <w:tcW w:w="0" w:type="auto"/>
            <w:vAlign w:val="center"/>
          </w:tcPr>
          <w:p w:rsidR="00B27DFD" w:rsidRPr="00B27DFD" w:rsidRDefault="00874097" w:rsidP="006C4D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1.5 </w:t>
            </w:r>
            <w:r w:rsidR="00B27DFD" w:rsidRPr="00B27D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1BDF" w:rsidRPr="00B27DFD" w:rsidTr="006C4D77">
        <w:trPr>
          <w:trHeight w:val="559"/>
        </w:trPr>
        <w:tc>
          <w:tcPr>
            <w:tcW w:w="0" w:type="auto"/>
            <w:vAlign w:val="center"/>
          </w:tcPr>
          <w:p w:rsidR="005F1BDF" w:rsidRDefault="005F1BDF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1.5  c</w:t>
            </w:r>
          </w:p>
        </w:tc>
        <w:tc>
          <w:tcPr>
            <w:tcW w:w="0" w:type="auto"/>
            <w:vAlign w:val="center"/>
          </w:tcPr>
          <w:p w:rsidR="005F1BDF" w:rsidRPr="00B27DFD" w:rsidRDefault="005F1BDF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7DFD" w:rsidRPr="00B27DFD" w:rsidTr="006C4D77">
        <w:trPr>
          <w:trHeight w:val="553"/>
        </w:trPr>
        <w:tc>
          <w:tcPr>
            <w:tcW w:w="0" w:type="auto"/>
            <w:vAlign w:val="center"/>
          </w:tcPr>
          <w:p w:rsidR="00B27DFD" w:rsidRPr="00B27DFD" w:rsidRDefault="00874097" w:rsidP="006C4D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</w:t>
            </w:r>
            <w:r w:rsidR="000475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4097" w:rsidRPr="00B27DFD" w:rsidTr="006C4D77">
        <w:trPr>
          <w:trHeight w:val="529"/>
        </w:trPr>
        <w:tc>
          <w:tcPr>
            <w:tcW w:w="0" w:type="auto"/>
            <w:vAlign w:val="center"/>
          </w:tcPr>
          <w:p w:rsidR="00874097" w:rsidRPr="00B27DFD" w:rsidRDefault="000548DA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1.6.b</w:t>
            </w:r>
          </w:p>
        </w:tc>
        <w:tc>
          <w:tcPr>
            <w:tcW w:w="0" w:type="auto"/>
            <w:vAlign w:val="center"/>
          </w:tcPr>
          <w:p w:rsidR="00874097" w:rsidRPr="00B27DFD" w:rsidRDefault="00874097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7DFD" w:rsidRPr="00B27DFD" w:rsidTr="006C4D77">
        <w:trPr>
          <w:trHeight w:val="467"/>
        </w:trPr>
        <w:tc>
          <w:tcPr>
            <w:tcW w:w="0" w:type="auto"/>
            <w:vAlign w:val="center"/>
          </w:tcPr>
          <w:p w:rsidR="00B27DFD" w:rsidRPr="00B27DFD" w:rsidRDefault="006C4D77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1.6.c</w:t>
            </w:r>
          </w:p>
        </w:tc>
        <w:tc>
          <w:tcPr>
            <w:tcW w:w="0" w:type="auto"/>
            <w:vAlign w:val="center"/>
          </w:tcPr>
          <w:p w:rsidR="00B27DFD" w:rsidRPr="00B27DFD" w:rsidRDefault="00B27DFD" w:rsidP="006C4D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48DA" w:rsidRPr="00B27DFD" w:rsidTr="00651CA3">
        <w:trPr>
          <w:trHeight w:val="1103"/>
        </w:trPr>
        <w:tc>
          <w:tcPr>
            <w:tcW w:w="0" w:type="auto"/>
            <w:shd w:val="clear" w:color="auto" w:fill="DDD9C3" w:themeFill="background2" w:themeFillShade="E6"/>
          </w:tcPr>
          <w:p w:rsidR="000548DA" w:rsidRDefault="000548DA" w:rsidP="000548D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48DA" w:rsidRPr="00B27DFD" w:rsidRDefault="000548DA" w:rsidP="000548D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48DA" w:rsidRPr="00B27DFD" w:rsidRDefault="000548DA" w:rsidP="000548D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D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łączna oferty</w:t>
            </w:r>
            <w:r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0548DA" w:rsidRDefault="000548DA" w:rsidP="00054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48DA" w:rsidRDefault="000548DA" w:rsidP="00054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48DA" w:rsidRDefault="000548DA" w:rsidP="00054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…………………………….</w:t>
            </w:r>
          </w:p>
          <w:p w:rsidR="000548DA" w:rsidRDefault="000548DA" w:rsidP="00054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48DA" w:rsidRDefault="000548DA" w:rsidP="000548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(suma poz. 1.1 – 1.6)</w:t>
            </w:r>
          </w:p>
          <w:p w:rsidR="000548DA" w:rsidRPr="00B27DFD" w:rsidRDefault="000548DA" w:rsidP="000548DA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F67294" w:rsidRDefault="00F67294">
      <w:pPr>
        <w:rPr>
          <w:rFonts w:ascii="Arial" w:hAnsi="Arial" w:cs="Arial"/>
          <w:sz w:val="18"/>
          <w:szCs w:val="18"/>
        </w:rPr>
      </w:pPr>
    </w:p>
    <w:p w:rsidR="00664C8A" w:rsidRDefault="00664C8A">
      <w:pPr>
        <w:rPr>
          <w:rFonts w:ascii="Arial" w:hAnsi="Arial" w:cs="Arial"/>
          <w:sz w:val="18"/>
          <w:szCs w:val="18"/>
        </w:rPr>
      </w:pPr>
    </w:p>
    <w:p w:rsidR="00664C8A" w:rsidRDefault="00664C8A">
      <w:pPr>
        <w:rPr>
          <w:rFonts w:ascii="Arial" w:hAnsi="Arial" w:cs="Arial"/>
          <w:sz w:val="18"/>
          <w:szCs w:val="18"/>
        </w:rPr>
      </w:pPr>
    </w:p>
    <w:p w:rsidR="00664C8A" w:rsidRDefault="00664C8A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B27DFD" w:rsidRDefault="00B27DFD">
      <w:pPr>
        <w:rPr>
          <w:rFonts w:ascii="Arial" w:hAnsi="Arial" w:cs="Arial"/>
          <w:sz w:val="18"/>
          <w:szCs w:val="18"/>
        </w:rPr>
      </w:pPr>
    </w:p>
    <w:p w:rsidR="006A55AC" w:rsidRDefault="006A55AC">
      <w:pPr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51CA3">
      <w:pPr>
        <w:tabs>
          <w:tab w:val="left" w:pos="2552"/>
        </w:tabs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0548DA" w:rsidRDefault="000548D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:rsidR="00664C8A" w:rsidRPr="004C7C58" w:rsidRDefault="00664C8A" w:rsidP="00664C8A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  <w:r w:rsidRPr="004C7C58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:rsidR="00664C8A" w:rsidRPr="00F93624" w:rsidRDefault="00664C8A" w:rsidP="00664C8A">
      <w:pPr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F93624">
        <w:rPr>
          <w:rFonts w:ascii="Arial" w:hAnsi="Arial" w:cs="Arial"/>
          <w:i/>
          <w:sz w:val="16"/>
          <w:szCs w:val="16"/>
        </w:rPr>
        <w:t xml:space="preserve">data i podpis osoby uprawnionej </w:t>
      </w:r>
    </w:p>
    <w:p w:rsidR="00664C8A" w:rsidRPr="00F93624" w:rsidRDefault="00664C8A" w:rsidP="00664C8A">
      <w:pPr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F93624">
        <w:rPr>
          <w:rFonts w:ascii="Arial" w:hAnsi="Arial" w:cs="Arial"/>
          <w:i/>
          <w:sz w:val="16"/>
          <w:szCs w:val="16"/>
        </w:rPr>
        <w:t xml:space="preserve">do reprezentowania Wykonawcy </w:t>
      </w:r>
    </w:p>
    <w:p w:rsidR="00664C8A" w:rsidRDefault="00664C8A">
      <w:pPr>
        <w:rPr>
          <w:rFonts w:ascii="Arial" w:hAnsi="Arial" w:cs="Arial"/>
          <w:sz w:val="18"/>
          <w:szCs w:val="18"/>
        </w:rPr>
      </w:pPr>
    </w:p>
    <w:p w:rsidR="000548DA" w:rsidRDefault="000548DA">
      <w:pPr>
        <w:rPr>
          <w:rFonts w:ascii="Arial" w:hAnsi="Arial" w:cs="Arial"/>
          <w:sz w:val="18"/>
          <w:szCs w:val="18"/>
        </w:rPr>
      </w:pPr>
    </w:p>
    <w:p w:rsidR="000548DA" w:rsidRDefault="000548DA">
      <w:pPr>
        <w:rPr>
          <w:rFonts w:ascii="Arial" w:hAnsi="Arial" w:cs="Arial"/>
          <w:sz w:val="18"/>
          <w:szCs w:val="18"/>
        </w:rPr>
      </w:pPr>
    </w:p>
    <w:p w:rsidR="000548DA" w:rsidRPr="00664C8A" w:rsidRDefault="000548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</w:p>
    <w:sectPr w:rsidR="000548DA" w:rsidRPr="00664C8A" w:rsidSect="00CB6568">
      <w:headerReference w:type="default" r:id="rId9"/>
      <w:footerReference w:type="default" r:id="rId10"/>
      <w:pgSz w:w="11906" w:h="16838"/>
      <w:pgMar w:top="1096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9B" w:rsidRDefault="0068129B" w:rsidP="00664C8A">
      <w:r>
        <w:separator/>
      </w:r>
    </w:p>
  </w:endnote>
  <w:endnote w:type="continuationSeparator" w:id="0">
    <w:p w:rsidR="0068129B" w:rsidRDefault="0068129B" w:rsidP="0066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739346"/>
      <w:docPartObj>
        <w:docPartGallery w:val="Page Numbers (Bottom of Page)"/>
        <w:docPartUnique/>
      </w:docPartObj>
    </w:sdtPr>
    <w:sdtEndPr/>
    <w:sdtContent>
      <w:sdt>
        <w:sdtPr>
          <w:id w:val="892854716"/>
          <w:docPartObj>
            <w:docPartGallery w:val="Page Numbers (Top of Page)"/>
            <w:docPartUnique/>
          </w:docPartObj>
        </w:sdtPr>
        <w:sdtEndPr/>
        <w:sdtContent>
          <w:p w:rsidR="00966AA7" w:rsidRDefault="008B5933" w:rsidP="00B13A8A">
            <w:pPr>
              <w:pStyle w:val="Stopka"/>
              <w:jc w:val="right"/>
            </w:pPr>
            <w:r>
              <w:t>S</w:t>
            </w:r>
            <w:r w:rsidR="00966AA7" w:rsidRPr="00BE5E43">
              <w:rPr>
                <w:rFonts w:ascii="Arial" w:hAnsi="Arial" w:cs="Arial"/>
                <w:sz w:val="18"/>
                <w:szCs w:val="18"/>
              </w:rPr>
              <w:t xml:space="preserve">trona </w:t>
            </w:r>
            <w:r w:rsidR="00966AA7" w:rsidRPr="00BE5E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66AA7" w:rsidRPr="00BE5E4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66AA7" w:rsidRPr="00BE5E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170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966AA7" w:rsidRPr="00BE5E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66AA7" w:rsidRPr="00BE5E4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66AA7" w:rsidRPr="00BE5E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66AA7" w:rsidRPr="00BE5E4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66AA7" w:rsidRPr="00BE5E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170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966AA7" w:rsidRPr="00BE5E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9B" w:rsidRDefault="0068129B" w:rsidP="00664C8A">
      <w:r>
        <w:separator/>
      </w:r>
    </w:p>
  </w:footnote>
  <w:footnote w:type="continuationSeparator" w:id="0">
    <w:p w:rsidR="0068129B" w:rsidRDefault="0068129B" w:rsidP="00664C8A">
      <w:r>
        <w:continuationSeparator/>
      </w:r>
    </w:p>
  </w:footnote>
  <w:footnote w:id="1">
    <w:p w:rsidR="00966AA7" w:rsidRPr="00C32393" w:rsidRDefault="00966AA7" w:rsidP="00AF69E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32393">
        <w:rPr>
          <w:rFonts w:ascii="Arial" w:hAnsi="Arial" w:cs="Arial"/>
          <w:i/>
          <w:sz w:val="18"/>
          <w:szCs w:val="18"/>
        </w:rPr>
        <w:t xml:space="preserve">Wartość z wiersza </w:t>
      </w:r>
      <w:r>
        <w:rPr>
          <w:rFonts w:ascii="Arial" w:hAnsi="Arial" w:cs="Arial"/>
          <w:i/>
          <w:sz w:val="18"/>
          <w:szCs w:val="18"/>
        </w:rPr>
        <w:t>„wartoś</w:t>
      </w:r>
      <w:r w:rsidRPr="00C32393">
        <w:rPr>
          <w:rFonts w:ascii="Arial" w:hAnsi="Arial" w:cs="Arial"/>
          <w:i/>
          <w:sz w:val="18"/>
          <w:szCs w:val="18"/>
        </w:rPr>
        <w:t>ć łączna oferty”  należy przenieść do ust.1 Formularza oferty - załącznik nr 1 A do SIWZ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A7" w:rsidRPr="00C32393" w:rsidRDefault="00966AA7" w:rsidP="00C32393">
    <w:pPr>
      <w:pStyle w:val="Nagwek"/>
      <w:pBdr>
        <w:bottom w:val="single" w:sz="4" w:space="1" w:color="auto"/>
      </w:pBdr>
      <w:jc w:val="right"/>
      <w:rPr>
        <w:rFonts w:ascii="Arial" w:hAnsi="Arial" w:cs="Arial"/>
        <w:b/>
        <w:i/>
        <w:sz w:val="18"/>
        <w:szCs w:val="18"/>
      </w:rPr>
    </w:pPr>
    <w:r w:rsidRPr="00C32393">
      <w:rPr>
        <w:rFonts w:ascii="Arial" w:hAnsi="Arial" w:cs="Arial"/>
        <w:b/>
        <w:i/>
        <w:sz w:val="18"/>
        <w:szCs w:val="18"/>
      </w:rPr>
      <w:t>Z</w:t>
    </w:r>
    <w:r>
      <w:rPr>
        <w:rFonts w:ascii="Arial" w:hAnsi="Arial" w:cs="Arial"/>
        <w:b/>
        <w:i/>
        <w:sz w:val="18"/>
        <w:szCs w:val="18"/>
      </w:rPr>
      <w:t>ałącznik nr 2B do SIWZ DZP.381.2.2016</w:t>
    </w:r>
    <w:r w:rsidRPr="00C32393">
      <w:rPr>
        <w:rFonts w:ascii="Arial" w:hAnsi="Arial" w:cs="Arial"/>
        <w:b/>
        <w:i/>
        <w:sz w:val="18"/>
        <w:szCs w:val="18"/>
      </w:rPr>
      <w:t>.DW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870"/>
    <w:multiLevelType w:val="multilevel"/>
    <w:tmpl w:val="71C2B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">
    <w:nsid w:val="38D16C1B"/>
    <w:multiLevelType w:val="hybridMultilevel"/>
    <w:tmpl w:val="14601FB4"/>
    <w:lvl w:ilvl="0" w:tplc="905490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15275B"/>
    <w:multiLevelType w:val="hybridMultilevel"/>
    <w:tmpl w:val="912CE6E6"/>
    <w:lvl w:ilvl="0" w:tplc="937463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CAD4ACC"/>
    <w:multiLevelType w:val="hybridMultilevel"/>
    <w:tmpl w:val="912CE6E6"/>
    <w:lvl w:ilvl="0" w:tplc="937463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2074F64"/>
    <w:multiLevelType w:val="hybridMultilevel"/>
    <w:tmpl w:val="6270FF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8A"/>
    <w:rsid w:val="0001643B"/>
    <w:rsid w:val="0003555F"/>
    <w:rsid w:val="000475BD"/>
    <w:rsid w:val="00047909"/>
    <w:rsid w:val="00053446"/>
    <w:rsid w:val="000548DA"/>
    <w:rsid w:val="00063BB0"/>
    <w:rsid w:val="000777CD"/>
    <w:rsid w:val="00081E5A"/>
    <w:rsid w:val="000C1E97"/>
    <w:rsid w:val="00127AC9"/>
    <w:rsid w:val="001F39E1"/>
    <w:rsid w:val="002258ED"/>
    <w:rsid w:val="00263CBA"/>
    <w:rsid w:val="002868BF"/>
    <w:rsid w:val="002C37E1"/>
    <w:rsid w:val="00320C37"/>
    <w:rsid w:val="0036739E"/>
    <w:rsid w:val="00392C0B"/>
    <w:rsid w:val="003C1A75"/>
    <w:rsid w:val="00435806"/>
    <w:rsid w:val="004852BB"/>
    <w:rsid w:val="00496EED"/>
    <w:rsid w:val="004C5F3B"/>
    <w:rsid w:val="005615B9"/>
    <w:rsid w:val="005875DE"/>
    <w:rsid w:val="005E2EAE"/>
    <w:rsid w:val="005F1BDF"/>
    <w:rsid w:val="006058C4"/>
    <w:rsid w:val="00651CA3"/>
    <w:rsid w:val="00664C8A"/>
    <w:rsid w:val="0068129B"/>
    <w:rsid w:val="006A55AC"/>
    <w:rsid w:val="006C4D77"/>
    <w:rsid w:val="006D6A77"/>
    <w:rsid w:val="006F02E4"/>
    <w:rsid w:val="007F0399"/>
    <w:rsid w:val="00812A3C"/>
    <w:rsid w:val="0082214F"/>
    <w:rsid w:val="0083401B"/>
    <w:rsid w:val="00874097"/>
    <w:rsid w:val="00892EF3"/>
    <w:rsid w:val="008958F9"/>
    <w:rsid w:val="008B5933"/>
    <w:rsid w:val="008C5C80"/>
    <w:rsid w:val="009220A6"/>
    <w:rsid w:val="00930703"/>
    <w:rsid w:val="0095698E"/>
    <w:rsid w:val="009636A4"/>
    <w:rsid w:val="00966AA7"/>
    <w:rsid w:val="009C2F2B"/>
    <w:rsid w:val="00A2664E"/>
    <w:rsid w:val="00AF69E7"/>
    <w:rsid w:val="00B13A8A"/>
    <w:rsid w:val="00B27DFD"/>
    <w:rsid w:val="00B35DFD"/>
    <w:rsid w:val="00B8763E"/>
    <w:rsid w:val="00B91708"/>
    <w:rsid w:val="00B92792"/>
    <w:rsid w:val="00B94456"/>
    <w:rsid w:val="00BC0301"/>
    <w:rsid w:val="00BE34C5"/>
    <w:rsid w:val="00BF4B65"/>
    <w:rsid w:val="00C32393"/>
    <w:rsid w:val="00C428E3"/>
    <w:rsid w:val="00C503DA"/>
    <w:rsid w:val="00C61CEF"/>
    <w:rsid w:val="00CA0057"/>
    <w:rsid w:val="00CB3227"/>
    <w:rsid w:val="00CB6568"/>
    <w:rsid w:val="00CF2648"/>
    <w:rsid w:val="00CF6D46"/>
    <w:rsid w:val="00D13347"/>
    <w:rsid w:val="00D33DD0"/>
    <w:rsid w:val="00D86964"/>
    <w:rsid w:val="00DC22C7"/>
    <w:rsid w:val="00DF4158"/>
    <w:rsid w:val="00E02FEC"/>
    <w:rsid w:val="00E41A06"/>
    <w:rsid w:val="00F3336E"/>
    <w:rsid w:val="00F67294"/>
    <w:rsid w:val="00F91EF7"/>
    <w:rsid w:val="00FE05B4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15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15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5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5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5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5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5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15B9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5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5B9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5B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5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5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5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615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1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15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615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5615B9"/>
    <w:rPr>
      <w:b/>
      <w:bCs/>
    </w:rPr>
  </w:style>
  <w:style w:type="character" w:styleId="Uwydatnienie">
    <w:name w:val="Emphasis"/>
    <w:uiPriority w:val="20"/>
    <w:qFormat/>
    <w:rsid w:val="005615B9"/>
    <w:rPr>
      <w:i/>
      <w:iCs/>
    </w:rPr>
  </w:style>
  <w:style w:type="paragraph" w:styleId="Bezodstpw">
    <w:name w:val="No Spacing"/>
    <w:basedOn w:val="Normalny"/>
    <w:uiPriority w:val="1"/>
    <w:qFormat/>
    <w:rsid w:val="005615B9"/>
  </w:style>
  <w:style w:type="paragraph" w:styleId="Akapitzlist">
    <w:name w:val="List Paragraph"/>
    <w:basedOn w:val="Normalny"/>
    <w:uiPriority w:val="34"/>
    <w:qFormat/>
    <w:rsid w:val="0001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615B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615B9"/>
    <w:rPr>
      <w:rFonts w:ascii="Arial" w:hAnsi="Arial"/>
      <w:i/>
      <w:iCs/>
      <w:color w:val="000000" w:themeColor="text1"/>
      <w:sz w:val="20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5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5B9"/>
    <w:rPr>
      <w:rFonts w:ascii="Arial" w:hAnsi="Arial"/>
      <w:b/>
      <w:bCs/>
      <w:i/>
      <w:iCs/>
      <w:color w:val="4F81BD" w:themeColor="accent1"/>
      <w:sz w:val="20"/>
      <w:szCs w:val="24"/>
      <w:lang w:eastAsia="pl-PL"/>
    </w:rPr>
  </w:style>
  <w:style w:type="character" w:styleId="Wyrnieniedelikatne">
    <w:name w:val="Subtle Emphasis"/>
    <w:uiPriority w:val="19"/>
    <w:qFormat/>
    <w:rsid w:val="005615B9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615B9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615B9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615B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615B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15B9"/>
    <w:pPr>
      <w:outlineLvl w:val="9"/>
    </w:pPr>
  </w:style>
  <w:style w:type="paragraph" w:styleId="Zwykytekst">
    <w:name w:val="Plain Text"/>
    <w:basedOn w:val="Normalny"/>
    <w:link w:val="ZwykytekstZnak"/>
    <w:rsid w:val="00664C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4C8A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64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4C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3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3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C3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15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15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5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5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5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5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5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15B9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5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5B9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5B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5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5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5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615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1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15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615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5615B9"/>
    <w:rPr>
      <w:b/>
      <w:bCs/>
    </w:rPr>
  </w:style>
  <w:style w:type="character" w:styleId="Uwydatnienie">
    <w:name w:val="Emphasis"/>
    <w:uiPriority w:val="20"/>
    <w:qFormat/>
    <w:rsid w:val="005615B9"/>
    <w:rPr>
      <w:i/>
      <w:iCs/>
    </w:rPr>
  </w:style>
  <w:style w:type="paragraph" w:styleId="Bezodstpw">
    <w:name w:val="No Spacing"/>
    <w:basedOn w:val="Normalny"/>
    <w:uiPriority w:val="1"/>
    <w:qFormat/>
    <w:rsid w:val="005615B9"/>
  </w:style>
  <w:style w:type="paragraph" w:styleId="Akapitzlist">
    <w:name w:val="List Paragraph"/>
    <w:basedOn w:val="Normalny"/>
    <w:uiPriority w:val="34"/>
    <w:qFormat/>
    <w:rsid w:val="0001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615B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615B9"/>
    <w:rPr>
      <w:rFonts w:ascii="Arial" w:hAnsi="Arial"/>
      <w:i/>
      <w:iCs/>
      <w:color w:val="000000" w:themeColor="text1"/>
      <w:sz w:val="20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5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5B9"/>
    <w:rPr>
      <w:rFonts w:ascii="Arial" w:hAnsi="Arial"/>
      <w:b/>
      <w:bCs/>
      <w:i/>
      <w:iCs/>
      <w:color w:val="4F81BD" w:themeColor="accent1"/>
      <w:sz w:val="20"/>
      <w:szCs w:val="24"/>
      <w:lang w:eastAsia="pl-PL"/>
    </w:rPr>
  </w:style>
  <w:style w:type="character" w:styleId="Wyrnieniedelikatne">
    <w:name w:val="Subtle Emphasis"/>
    <w:uiPriority w:val="19"/>
    <w:qFormat/>
    <w:rsid w:val="005615B9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615B9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615B9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615B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615B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15B9"/>
    <w:pPr>
      <w:outlineLvl w:val="9"/>
    </w:pPr>
  </w:style>
  <w:style w:type="paragraph" w:styleId="Zwykytekst">
    <w:name w:val="Plain Text"/>
    <w:basedOn w:val="Normalny"/>
    <w:link w:val="ZwykytekstZnak"/>
    <w:rsid w:val="00664C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4C8A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64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4C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3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3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C3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2095-0C23-4296-91D0-188E8BE0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C65FE730</Template>
  <TotalTime>3</TotalTime>
  <Pages>5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slowik</dc:creator>
  <cp:lastModifiedBy>Artur Baran</cp:lastModifiedBy>
  <cp:revision>6</cp:revision>
  <cp:lastPrinted>2016-02-11T12:43:00Z</cp:lastPrinted>
  <dcterms:created xsi:type="dcterms:W3CDTF">2016-02-02T10:22:00Z</dcterms:created>
  <dcterms:modified xsi:type="dcterms:W3CDTF">2016-02-11T12:43:00Z</dcterms:modified>
</cp:coreProperties>
</file>